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1E0" w:firstRow="1" w:lastRow="1" w:firstColumn="1" w:lastColumn="1" w:noHBand="0" w:noVBand="0"/>
      </w:tblPr>
      <w:tblGrid>
        <w:gridCol w:w="5586"/>
        <w:gridCol w:w="4256"/>
      </w:tblGrid>
      <w:tr w:rsidR="00AB7C3E" w14:paraId="36F7536C" w14:textId="77777777" w:rsidTr="00C54983">
        <w:trPr>
          <w:trHeight w:val="112"/>
        </w:trPr>
        <w:tc>
          <w:tcPr>
            <w:tcW w:w="5586" w:type="dxa"/>
          </w:tcPr>
          <w:p w14:paraId="552251FA" w14:textId="77777777" w:rsidR="00AB7C3E" w:rsidRPr="008E5D81" w:rsidRDefault="00AB7C3E" w:rsidP="008E5D81">
            <w:pPr>
              <w:pStyle w:val="Spacer"/>
            </w:pPr>
          </w:p>
        </w:tc>
        <w:tc>
          <w:tcPr>
            <w:tcW w:w="4256" w:type="dxa"/>
            <w:vMerge w:val="restart"/>
          </w:tcPr>
          <w:p w14:paraId="20AFB618" w14:textId="77777777" w:rsidR="00AB7C3E" w:rsidRPr="0008040E" w:rsidRDefault="00D25C17" w:rsidP="0008040E">
            <w:pPr>
              <w:pStyle w:val="NameSurname"/>
            </w:pPr>
            <w:r>
              <w:t xml:space="preserve">Name </w:t>
            </w:r>
          </w:p>
          <w:p w14:paraId="0FE97B22" w14:textId="77777777" w:rsidR="00AB7C3E" w:rsidRPr="00C54983" w:rsidRDefault="00D25C17" w:rsidP="00F96074">
            <w:pPr>
              <w:jc w:val="right"/>
              <w:rPr>
                <w:sz w:val="20"/>
                <w:szCs w:val="20"/>
              </w:rPr>
            </w:pPr>
            <w:r>
              <w:rPr>
                <w:sz w:val="20"/>
                <w:szCs w:val="20"/>
              </w:rPr>
              <w:t>Job Title</w:t>
            </w:r>
            <w:r w:rsidR="00C54983" w:rsidRPr="00C54983">
              <w:rPr>
                <w:sz w:val="20"/>
                <w:szCs w:val="20"/>
              </w:rPr>
              <w:t xml:space="preserve"> </w:t>
            </w:r>
          </w:p>
          <w:p w14:paraId="0B25749D" w14:textId="77777777" w:rsidR="00B06B3C" w:rsidRPr="00C54983" w:rsidRDefault="00B06B3C" w:rsidP="00D25C17">
            <w:pPr>
              <w:jc w:val="right"/>
              <w:rPr>
                <w:sz w:val="20"/>
                <w:szCs w:val="20"/>
              </w:rPr>
            </w:pPr>
            <w:r w:rsidRPr="00C54983">
              <w:rPr>
                <w:sz w:val="20"/>
                <w:szCs w:val="20"/>
              </w:rPr>
              <w:t xml:space="preserve">Our Ref: </w:t>
            </w:r>
          </w:p>
        </w:tc>
      </w:tr>
      <w:tr w:rsidR="00AB7C3E" w14:paraId="0C32AA0A" w14:textId="77777777" w:rsidTr="00C54983">
        <w:trPr>
          <w:trHeight w:val="2028"/>
        </w:trPr>
        <w:tc>
          <w:tcPr>
            <w:tcW w:w="5586" w:type="dxa"/>
          </w:tcPr>
          <w:p w14:paraId="49482C67" w14:textId="77777777" w:rsidR="00E06120" w:rsidRDefault="00E40850" w:rsidP="00AD1F52">
            <w:pPr>
              <w:pStyle w:val="Picture"/>
            </w:pPr>
            <w:r>
              <w:rPr>
                <w:noProof/>
              </w:rPr>
              <w:drawing>
                <wp:inline distT="0" distB="0" distL="0" distR="0" wp14:anchorId="005B03CA" wp14:editId="3EAD0F42">
                  <wp:extent cx="2286000" cy="495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p w14:paraId="70DC40E9" w14:textId="77777777" w:rsidR="00AB7C3E" w:rsidRPr="00E06120" w:rsidRDefault="00E06120" w:rsidP="00F96074">
            <w:pPr>
              <w:tabs>
                <w:tab w:val="left" w:pos="3671"/>
              </w:tabs>
            </w:pPr>
            <w:r>
              <w:tab/>
            </w:r>
          </w:p>
        </w:tc>
        <w:tc>
          <w:tcPr>
            <w:tcW w:w="4256" w:type="dxa"/>
            <w:vMerge/>
          </w:tcPr>
          <w:p w14:paraId="4CB30E26" w14:textId="77777777" w:rsidR="00AB7C3E" w:rsidRPr="004F5E90" w:rsidRDefault="00AB7C3E" w:rsidP="00F96074">
            <w:pPr>
              <w:jc w:val="right"/>
            </w:pPr>
          </w:p>
        </w:tc>
      </w:tr>
      <w:tr w:rsidR="00AB7C3E" w14:paraId="09D56289" w14:textId="77777777" w:rsidTr="00C54983">
        <w:trPr>
          <w:trHeight w:hRule="exact" w:val="280"/>
        </w:trPr>
        <w:tc>
          <w:tcPr>
            <w:tcW w:w="5586" w:type="dxa"/>
          </w:tcPr>
          <w:p w14:paraId="0EB1FA22" w14:textId="77777777" w:rsidR="00AB7C3E" w:rsidRPr="00F96074" w:rsidRDefault="00AB7C3E">
            <w:pPr>
              <w:rPr>
                <w:lang w:val="en-US"/>
              </w:rPr>
            </w:pPr>
          </w:p>
        </w:tc>
        <w:tc>
          <w:tcPr>
            <w:tcW w:w="4256" w:type="dxa"/>
          </w:tcPr>
          <w:p w14:paraId="5CD59C2D" w14:textId="77777777" w:rsidR="00AB7C3E" w:rsidRPr="00F96074" w:rsidRDefault="00AB7C3E">
            <w:pPr>
              <w:rPr>
                <w:lang w:val="en-US"/>
              </w:rPr>
            </w:pPr>
          </w:p>
        </w:tc>
      </w:tr>
      <w:tr w:rsidR="00AB7C3E" w14:paraId="4FE7F2A8" w14:textId="77777777" w:rsidTr="00C54983">
        <w:trPr>
          <w:trHeight w:hRule="exact" w:val="280"/>
        </w:trPr>
        <w:tc>
          <w:tcPr>
            <w:tcW w:w="5586" w:type="dxa"/>
          </w:tcPr>
          <w:p w14:paraId="5A31E2BB" w14:textId="77777777" w:rsidR="00AB7C3E" w:rsidRPr="00F96074" w:rsidRDefault="00AB7C3E">
            <w:pPr>
              <w:rPr>
                <w:lang w:val="en-US"/>
              </w:rPr>
            </w:pPr>
          </w:p>
        </w:tc>
        <w:tc>
          <w:tcPr>
            <w:tcW w:w="4256" w:type="dxa"/>
          </w:tcPr>
          <w:p w14:paraId="46D40C48" w14:textId="77777777" w:rsidR="00AB7C3E" w:rsidRPr="00F96074" w:rsidRDefault="00AB7C3E">
            <w:pPr>
              <w:rPr>
                <w:lang w:val="en-US"/>
              </w:rPr>
            </w:pPr>
          </w:p>
        </w:tc>
      </w:tr>
      <w:tr w:rsidR="00AB7C3E" w14:paraId="4DD1AF7D" w14:textId="77777777" w:rsidTr="00C54983">
        <w:trPr>
          <w:trHeight w:hRule="exact" w:val="1513"/>
        </w:trPr>
        <w:tc>
          <w:tcPr>
            <w:tcW w:w="5586" w:type="dxa"/>
          </w:tcPr>
          <w:p w14:paraId="10550255" w14:textId="77777777" w:rsidR="00C54983" w:rsidRDefault="00C54983"/>
        </w:tc>
        <w:tc>
          <w:tcPr>
            <w:tcW w:w="4256" w:type="dxa"/>
          </w:tcPr>
          <w:p w14:paraId="28472E8D" w14:textId="77777777" w:rsidR="00AB7C3E" w:rsidRPr="00F96074" w:rsidRDefault="00AB7C3E">
            <w:pPr>
              <w:rPr>
                <w:lang w:val="en-US"/>
              </w:rPr>
            </w:pPr>
          </w:p>
        </w:tc>
      </w:tr>
      <w:tr w:rsidR="00AB7C3E" w14:paraId="18879CA9" w14:textId="77777777" w:rsidTr="00C54983">
        <w:trPr>
          <w:trHeight w:hRule="exact" w:val="280"/>
        </w:trPr>
        <w:tc>
          <w:tcPr>
            <w:tcW w:w="5586" w:type="dxa"/>
          </w:tcPr>
          <w:p w14:paraId="00462734" w14:textId="77777777" w:rsidR="00AB7C3E" w:rsidRDefault="00AB7C3E"/>
        </w:tc>
        <w:tc>
          <w:tcPr>
            <w:tcW w:w="4256" w:type="dxa"/>
          </w:tcPr>
          <w:p w14:paraId="1E5AB2BC" w14:textId="77777777" w:rsidR="00AB7C3E" w:rsidRDefault="00AB7C3E"/>
        </w:tc>
      </w:tr>
      <w:tr w:rsidR="00AB7C3E" w14:paraId="7E95FA91" w14:textId="77777777" w:rsidTr="00C54983">
        <w:trPr>
          <w:trHeight w:hRule="exact" w:val="280"/>
        </w:trPr>
        <w:tc>
          <w:tcPr>
            <w:tcW w:w="5586" w:type="dxa"/>
          </w:tcPr>
          <w:p w14:paraId="2591B066" w14:textId="77777777" w:rsidR="00AB7C3E" w:rsidRDefault="00D25C17" w:rsidP="00F25619">
            <w:r>
              <w:rPr>
                <w:lang w:val="en-US"/>
              </w:rPr>
              <w:t>Date</w:t>
            </w:r>
          </w:p>
        </w:tc>
        <w:tc>
          <w:tcPr>
            <w:tcW w:w="4256" w:type="dxa"/>
          </w:tcPr>
          <w:p w14:paraId="61290AF3" w14:textId="77777777" w:rsidR="00AB7C3E" w:rsidRPr="00F96074" w:rsidRDefault="00AB7C3E">
            <w:pPr>
              <w:rPr>
                <w:lang w:val="en-US"/>
              </w:rPr>
            </w:pPr>
          </w:p>
        </w:tc>
      </w:tr>
      <w:tr w:rsidR="00AB7C3E" w14:paraId="0200916B" w14:textId="77777777" w:rsidTr="00C54983">
        <w:trPr>
          <w:trHeight w:hRule="exact" w:val="280"/>
        </w:trPr>
        <w:tc>
          <w:tcPr>
            <w:tcW w:w="5586" w:type="dxa"/>
          </w:tcPr>
          <w:p w14:paraId="5ABA9B43" w14:textId="77777777" w:rsidR="00AB7C3E" w:rsidRDefault="00AB7C3E"/>
        </w:tc>
        <w:tc>
          <w:tcPr>
            <w:tcW w:w="4256" w:type="dxa"/>
          </w:tcPr>
          <w:p w14:paraId="43E34CA8" w14:textId="77777777" w:rsidR="00AB7C3E" w:rsidRDefault="00AB7C3E"/>
        </w:tc>
      </w:tr>
    </w:tbl>
    <w:p w14:paraId="6AD754D0" w14:textId="77777777" w:rsidR="00F96074" w:rsidRPr="00F96074" w:rsidRDefault="00F96074" w:rsidP="00F96074">
      <w:pPr>
        <w:rPr>
          <w:vanish/>
        </w:rPr>
      </w:pPr>
    </w:p>
    <w:tbl>
      <w:tblPr>
        <w:tblW w:w="0" w:type="auto"/>
        <w:tblLayout w:type="fixed"/>
        <w:tblCellMar>
          <w:left w:w="0" w:type="dxa"/>
          <w:right w:w="0" w:type="dxa"/>
        </w:tblCellMar>
        <w:tblLook w:val="01E0" w:firstRow="1" w:lastRow="1" w:firstColumn="1" w:lastColumn="1" w:noHBand="0" w:noVBand="0"/>
      </w:tblPr>
      <w:tblGrid>
        <w:gridCol w:w="4253"/>
      </w:tblGrid>
      <w:tr w:rsidR="00266FAE" w14:paraId="10C6B9CB" w14:textId="77777777" w:rsidTr="00F96074">
        <w:trPr>
          <w:trHeight w:hRule="exact" w:val="960"/>
        </w:trPr>
        <w:tc>
          <w:tcPr>
            <w:tcW w:w="4253" w:type="dxa"/>
            <w:tcMar>
              <w:left w:w="0" w:type="dxa"/>
              <w:right w:w="0" w:type="dxa"/>
            </w:tcMar>
            <w:vAlign w:val="bottom"/>
          </w:tcPr>
          <w:p w14:paraId="61DDB071" w14:textId="77777777" w:rsidR="005400D8" w:rsidRDefault="00D25C17" w:rsidP="00F96074">
            <w:pPr>
              <w:pStyle w:val="LowerAddress"/>
              <w:framePr w:w="4253" w:h="2064" w:hRule="exact" w:wrap="around" w:vAnchor="page" w:x="6726" w:y="14023"/>
            </w:pPr>
            <w:r>
              <w:t>Address</w:t>
            </w:r>
          </w:p>
        </w:tc>
      </w:tr>
      <w:tr w:rsidR="00266FAE" w:rsidRPr="00F96074" w14:paraId="49C50294" w14:textId="77777777" w:rsidTr="00F96074">
        <w:trPr>
          <w:trHeight w:val="114"/>
        </w:trPr>
        <w:tc>
          <w:tcPr>
            <w:tcW w:w="4253" w:type="dxa"/>
            <w:tcMar>
              <w:left w:w="0" w:type="dxa"/>
              <w:right w:w="0" w:type="dxa"/>
            </w:tcMar>
          </w:tcPr>
          <w:p w14:paraId="32D252F3" w14:textId="77777777" w:rsidR="00266FAE" w:rsidRPr="00A514E3" w:rsidRDefault="00266FAE" w:rsidP="00F96074">
            <w:pPr>
              <w:pStyle w:val="MinSpace"/>
              <w:framePr w:h="2064" w:hRule="exact" w:wrap="around" w:vAnchor="page" w:x="6726" w:y="14023"/>
            </w:pPr>
          </w:p>
        </w:tc>
      </w:tr>
      <w:tr w:rsidR="00266FAE" w14:paraId="04FF1545" w14:textId="77777777" w:rsidTr="00F96074">
        <w:trPr>
          <w:trHeight w:hRule="exact" w:val="240"/>
        </w:trPr>
        <w:tc>
          <w:tcPr>
            <w:tcW w:w="4253" w:type="dxa"/>
            <w:tcMar>
              <w:left w:w="0" w:type="dxa"/>
              <w:right w:w="0" w:type="dxa"/>
            </w:tcMar>
          </w:tcPr>
          <w:p w14:paraId="2600BA7D" w14:textId="77777777" w:rsidR="00266FAE" w:rsidRDefault="005400D8" w:rsidP="00D25C17">
            <w:pPr>
              <w:pStyle w:val="LowerAddress"/>
              <w:framePr w:w="4253" w:h="2064" w:hRule="exact" w:wrap="around" w:vAnchor="page" w:x="6726" w:y="14023"/>
            </w:pPr>
            <w:r>
              <w:t>Tel: +44 (0)</w:t>
            </w:r>
            <w:proofErr w:type="spellStart"/>
            <w:r w:rsidR="00D25C17">
              <w:t>xxxxxxxxxx</w:t>
            </w:r>
            <w:proofErr w:type="spellEnd"/>
          </w:p>
        </w:tc>
      </w:tr>
      <w:tr w:rsidR="00266FAE" w14:paraId="48E1585D" w14:textId="77777777" w:rsidTr="00F96074">
        <w:trPr>
          <w:trHeight w:hRule="exact" w:val="240"/>
        </w:trPr>
        <w:tc>
          <w:tcPr>
            <w:tcW w:w="4253" w:type="dxa"/>
            <w:tcMar>
              <w:left w:w="0" w:type="dxa"/>
              <w:right w:w="0" w:type="dxa"/>
            </w:tcMar>
          </w:tcPr>
          <w:p w14:paraId="48DFB2F6" w14:textId="77777777" w:rsidR="00266FAE" w:rsidRDefault="00266FAE" w:rsidP="00D25C17">
            <w:pPr>
              <w:pStyle w:val="LowerAddress"/>
              <w:framePr w:w="4253" w:h="2064" w:hRule="exact" w:wrap="around" w:vAnchor="page" w:x="6726" w:y="14023"/>
            </w:pPr>
            <w:r>
              <w:t>Email</w:t>
            </w:r>
            <w:r w:rsidR="005400D8">
              <w:t xml:space="preserve">: </w:t>
            </w:r>
            <w:proofErr w:type="spellStart"/>
            <w:r w:rsidR="00D25C17">
              <w:t>xxxxxxxxxxxxxxxxxxxx</w:t>
            </w:r>
            <w:proofErr w:type="spellEnd"/>
          </w:p>
        </w:tc>
      </w:tr>
    </w:tbl>
    <w:p w14:paraId="0807CF31" w14:textId="77777777" w:rsidR="00266FAE" w:rsidRDefault="00266FAE" w:rsidP="00266FAE">
      <w:pPr>
        <w:pStyle w:val="MinSpace"/>
        <w:framePr w:h="2064" w:hRule="exact" w:wrap="around" w:vAnchor="page" w:x="6726" w:y="14023"/>
      </w:pPr>
    </w:p>
    <w:p w14:paraId="2EA43164" w14:textId="77777777" w:rsidR="00722849" w:rsidRPr="00A622DE" w:rsidRDefault="00722849">
      <w:pPr>
        <w:rPr>
          <w:lang w:val="en-US"/>
        </w:rPr>
      </w:pPr>
    </w:p>
    <w:p w14:paraId="6C0791B5" w14:textId="77777777" w:rsidR="00A970D9" w:rsidRDefault="00A970D9">
      <w:pPr>
        <w:sectPr w:rsidR="00A970D9" w:rsidSect="003D2D34">
          <w:pgSz w:w="11906" w:h="16838"/>
          <w:pgMar w:top="685" w:right="567" w:bottom="2893" w:left="1418" w:header="350" w:footer="709" w:gutter="0"/>
          <w:cols w:space="708"/>
          <w:docGrid w:linePitch="360"/>
        </w:sectPr>
      </w:pPr>
    </w:p>
    <w:p w14:paraId="796DB86C" w14:textId="77777777" w:rsidR="006C5175" w:rsidRPr="00B77AC2" w:rsidRDefault="006C5175" w:rsidP="006C5175">
      <w:pPr>
        <w:rPr>
          <w:rFonts w:cs="Arial"/>
          <w:szCs w:val="22"/>
          <w:lang w:val="en-US"/>
        </w:rPr>
      </w:pPr>
      <w:r w:rsidRPr="00B77AC2">
        <w:rPr>
          <w:rFonts w:cs="Arial"/>
          <w:szCs w:val="22"/>
        </w:rPr>
        <w:t xml:space="preserve">Dear </w:t>
      </w:r>
    </w:p>
    <w:p w14:paraId="01490831" w14:textId="77777777" w:rsidR="006C5175" w:rsidRPr="00B77AC2" w:rsidRDefault="006C5175" w:rsidP="006C5175">
      <w:pPr>
        <w:rPr>
          <w:rFonts w:cs="Arial"/>
          <w:szCs w:val="22"/>
          <w:lang w:val="en-US"/>
        </w:rPr>
      </w:pPr>
    </w:p>
    <w:p w14:paraId="69CBE424" w14:textId="77777777" w:rsidR="006C5175" w:rsidRPr="00B77AC2" w:rsidRDefault="006C5175" w:rsidP="006C5175">
      <w:pPr>
        <w:rPr>
          <w:rFonts w:cs="Arial"/>
          <w:b/>
          <w:szCs w:val="22"/>
        </w:rPr>
      </w:pPr>
      <w:r w:rsidRPr="00B77AC2">
        <w:rPr>
          <w:rFonts w:cs="Arial"/>
          <w:b/>
          <w:szCs w:val="22"/>
        </w:rPr>
        <w:t xml:space="preserve">Re: </w:t>
      </w:r>
      <w:r w:rsidR="00690728">
        <w:rPr>
          <w:rFonts w:cs="Arial"/>
          <w:b/>
          <w:szCs w:val="22"/>
        </w:rPr>
        <w:t xml:space="preserve">job Ref no., Apprentice </w:t>
      </w:r>
      <w:r w:rsidR="00690728" w:rsidRPr="009613AB">
        <w:rPr>
          <w:rFonts w:cs="Arial"/>
          <w:b/>
          <w:szCs w:val="22"/>
          <w:highlight w:val="lightGray"/>
        </w:rPr>
        <w:t>Job Title</w:t>
      </w:r>
    </w:p>
    <w:p w14:paraId="4DFC1697" w14:textId="77777777" w:rsidR="006C5175" w:rsidRPr="00B77AC2" w:rsidRDefault="006C5175" w:rsidP="006C5175">
      <w:pPr>
        <w:rPr>
          <w:rFonts w:cs="Arial"/>
          <w:b/>
          <w:szCs w:val="22"/>
        </w:rPr>
      </w:pPr>
    </w:p>
    <w:p w14:paraId="5AFB782B" w14:textId="77777777" w:rsidR="006C5175" w:rsidRPr="00B77AC2" w:rsidRDefault="006C5175" w:rsidP="006C5175">
      <w:pPr>
        <w:rPr>
          <w:rFonts w:cs="Arial"/>
          <w:szCs w:val="22"/>
        </w:rPr>
      </w:pPr>
      <w:r w:rsidRPr="00B77AC2">
        <w:rPr>
          <w:rFonts w:cs="Arial"/>
          <w:szCs w:val="22"/>
        </w:rPr>
        <w:t xml:space="preserve">I am very pleased to be able to make a conditional offer to you of the position of </w:t>
      </w:r>
      <w:r w:rsidR="00690728" w:rsidRPr="009613AB">
        <w:rPr>
          <w:rFonts w:cs="Arial"/>
          <w:szCs w:val="22"/>
          <w:highlight w:val="lightGray"/>
        </w:rPr>
        <w:t>Apprentice Job Title</w:t>
      </w:r>
      <w:r w:rsidR="00690728">
        <w:rPr>
          <w:rFonts w:cs="Arial"/>
          <w:szCs w:val="22"/>
        </w:rPr>
        <w:t xml:space="preserve"> </w:t>
      </w:r>
      <w:r w:rsidR="00B2237B" w:rsidRPr="009613AB">
        <w:rPr>
          <w:rFonts w:cs="Arial"/>
          <w:szCs w:val="22"/>
        </w:rPr>
        <w:t xml:space="preserve">in the </w:t>
      </w:r>
      <w:r w:rsidR="00C54983" w:rsidRPr="009613AB">
        <w:rPr>
          <w:rFonts w:cs="Arial"/>
          <w:szCs w:val="22"/>
        </w:rPr>
        <w:t xml:space="preserve">Department </w:t>
      </w:r>
      <w:r w:rsidR="00A22CD2" w:rsidRPr="009613AB">
        <w:rPr>
          <w:rFonts w:cs="Arial"/>
          <w:szCs w:val="22"/>
        </w:rPr>
        <w:t xml:space="preserve">of </w:t>
      </w:r>
      <w:r w:rsidR="00A22CD2" w:rsidRPr="009613AB">
        <w:rPr>
          <w:rFonts w:cs="Arial"/>
          <w:szCs w:val="22"/>
          <w:highlight w:val="lightGray"/>
        </w:rPr>
        <w:t>[</w:t>
      </w:r>
      <w:proofErr w:type="spellStart"/>
      <w:r w:rsidR="00A22CD2" w:rsidRPr="009613AB">
        <w:rPr>
          <w:rFonts w:cs="Arial"/>
          <w:szCs w:val="22"/>
          <w:highlight w:val="lightGray"/>
        </w:rPr>
        <w:t>x</w:t>
      </w:r>
      <w:r w:rsidR="009613AB">
        <w:rPr>
          <w:rFonts w:cs="Arial"/>
          <w:szCs w:val="22"/>
          <w:highlight w:val="lightGray"/>
        </w:rPr>
        <w:t>xxxxxxxxxxx</w:t>
      </w:r>
      <w:r w:rsidR="00A22CD2" w:rsidRPr="009613AB">
        <w:rPr>
          <w:rFonts w:cs="Arial"/>
          <w:szCs w:val="22"/>
          <w:highlight w:val="lightGray"/>
        </w:rPr>
        <w:t>xx</w:t>
      </w:r>
      <w:proofErr w:type="spellEnd"/>
      <w:r w:rsidR="00A22CD2" w:rsidRPr="009613AB">
        <w:rPr>
          <w:rFonts w:cs="Arial"/>
          <w:szCs w:val="22"/>
          <w:highlight w:val="lightGray"/>
        </w:rPr>
        <w:t>]</w:t>
      </w:r>
      <w:r w:rsidR="00A22CD2">
        <w:rPr>
          <w:rFonts w:cs="Arial"/>
          <w:szCs w:val="22"/>
        </w:rPr>
        <w:t xml:space="preserve"> </w:t>
      </w:r>
      <w:r w:rsidRPr="00B77AC2">
        <w:rPr>
          <w:rFonts w:cs="Arial"/>
          <w:szCs w:val="22"/>
        </w:rPr>
        <w:t xml:space="preserve">under the following terms and conditions:  </w:t>
      </w:r>
    </w:p>
    <w:p w14:paraId="7C3DF73D" w14:textId="77777777" w:rsidR="006C5175" w:rsidRPr="00B77AC2" w:rsidRDefault="006C5175" w:rsidP="006C5175">
      <w:pPr>
        <w:rPr>
          <w:rFonts w:cs="Arial"/>
          <w:szCs w:val="22"/>
        </w:rPr>
      </w:pPr>
    </w:p>
    <w:p w14:paraId="7042D565" w14:textId="77777777" w:rsidR="00F84525" w:rsidRPr="009613AB" w:rsidRDefault="006C5175" w:rsidP="00B16046">
      <w:pPr>
        <w:tabs>
          <w:tab w:val="left" w:pos="2520"/>
        </w:tabs>
        <w:spacing w:after="120"/>
        <w:rPr>
          <w:rFonts w:cs="Arial"/>
          <w:szCs w:val="22"/>
          <w:highlight w:val="yellow"/>
        </w:rPr>
      </w:pPr>
      <w:r w:rsidRPr="00B77AC2">
        <w:rPr>
          <w:rFonts w:cs="Arial"/>
          <w:szCs w:val="22"/>
        </w:rPr>
        <w:t>Start date:</w:t>
      </w:r>
      <w:r w:rsidRPr="00B77AC2">
        <w:rPr>
          <w:rFonts w:cs="Arial"/>
          <w:szCs w:val="22"/>
        </w:rPr>
        <w:tab/>
      </w:r>
      <w:proofErr w:type="spellStart"/>
      <w:r w:rsidR="00D25C17" w:rsidRPr="002D0565">
        <w:rPr>
          <w:rFonts w:cs="Arial"/>
          <w:szCs w:val="22"/>
          <w:highlight w:val="lightGray"/>
        </w:rPr>
        <w:t>xxxxxxxx</w:t>
      </w:r>
      <w:r w:rsidR="002D0565">
        <w:rPr>
          <w:rFonts w:cs="Arial"/>
          <w:szCs w:val="22"/>
          <w:highlight w:val="lightGray"/>
        </w:rPr>
        <w:t>xxxxxxxx</w:t>
      </w:r>
      <w:proofErr w:type="spellEnd"/>
      <w:r w:rsidR="00613EBF" w:rsidRPr="002D0565">
        <w:rPr>
          <w:rFonts w:cs="Arial"/>
          <w:szCs w:val="22"/>
          <w:highlight w:val="lightGray"/>
        </w:rPr>
        <w:t xml:space="preserve"> </w:t>
      </w:r>
      <w:r w:rsidR="00613EBF" w:rsidRPr="009613AB">
        <w:rPr>
          <w:rFonts w:cs="Arial"/>
          <w:szCs w:val="22"/>
          <w:highlight w:val="yellow"/>
        </w:rPr>
        <w:t xml:space="preserve">  </w:t>
      </w:r>
    </w:p>
    <w:p w14:paraId="4F0175CE" w14:textId="77777777" w:rsidR="00B16046" w:rsidRDefault="00B16046" w:rsidP="00B16046">
      <w:pPr>
        <w:tabs>
          <w:tab w:val="left" w:pos="2520"/>
        </w:tabs>
        <w:spacing w:after="120"/>
        <w:rPr>
          <w:rFonts w:cs="Arial"/>
          <w:szCs w:val="22"/>
        </w:rPr>
      </w:pPr>
      <w:r w:rsidRPr="00736600">
        <w:rPr>
          <w:rFonts w:cs="Arial"/>
          <w:szCs w:val="22"/>
        </w:rPr>
        <w:t>Grade:</w:t>
      </w:r>
      <w:r w:rsidRPr="00736600">
        <w:rPr>
          <w:rFonts w:cs="Arial"/>
          <w:szCs w:val="22"/>
        </w:rPr>
        <w:tab/>
      </w:r>
      <w:proofErr w:type="spellStart"/>
      <w:r w:rsidR="009613AB" w:rsidRPr="00736600">
        <w:rPr>
          <w:rFonts w:cs="Arial"/>
          <w:szCs w:val="22"/>
          <w:highlight w:val="lightGray"/>
        </w:rPr>
        <w:t>xxxxxx</w:t>
      </w:r>
      <w:r w:rsidR="00736600" w:rsidRPr="00736600">
        <w:rPr>
          <w:rFonts w:cs="Arial"/>
          <w:szCs w:val="22"/>
          <w:highlight w:val="lightGray"/>
        </w:rPr>
        <w:t>xxxxxx</w:t>
      </w:r>
      <w:proofErr w:type="spellEnd"/>
    </w:p>
    <w:p w14:paraId="06115241" w14:textId="77777777" w:rsidR="00CF3C23" w:rsidRDefault="00B16046" w:rsidP="004B3C95">
      <w:pPr>
        <w:tabs>
          <w:tab w:val="left" w:pos="2520"/>
        </w:tabs>
        <w:spacing w:after="120"/>
        <w:ind w:left="2520" w:hanging="2520"/>
        <w:rPr>
          <w:rFonts w:cs="Arial"/>
          <w:szCs w:val="22"/>
        </w:rPr>
      </w:pPr>
      <w:r>
        <w:rPr>
          <w:rFonts w:cs="Arial"/>
          <w:szCs w:val="22"/>
        </w:rPr>
        <w:t>Salary:</w:t>
      </w:r>
      <w:r>
        <w:rPr>
          <w:rFonts w:cs="Arial"/>
          <w:szCs w:val="22"/>
        </w:rPr>
        <w:tab/>
      </w:r>
      <w:bookmarkStart w:id="0" w:name="Text69"/>
      <w:bookmarkStart w:id="1" w:name="Text53"/>
      <w:r w:rsidR="00CF3C23" w:rsidRPr="00736600">
        <w:rPr>
          <w:rFonts w:cs="Arial"/>
          <w:szCs w:val="22"/>
          <w:highlight w:val="lightGray"/>
        </w:rPr>
        <w:t>£</w:t>
      </w:r>
      <w:r w:rsidR="00450C1F" w:rsidRPr="00736600">
        <w:rPr>
          <w:rFonts w:cs="Arial"/>
          <w:szCs w:val="22"/>
          <w:highlight w:val="lightGray"/>
        </w:rPr>
        <w:t>xx</w:t>
      </w:r>
      <w:r w:rsidR="00613EBF">
        <w:rPr>
          <w:rFonts w:cs="Arial"/>
          <w:szCs w:val="22"/>
        </w:rPr>
        <w:t xml:space="preserve"> </w:t>
      </w:r>
    </w:p>
    <w:bookmarkEnd w:id="0"/>
    <w:p w14:paraId="618D4919" w14:textId="77777777" w:rsidR="00916BDC" w:rsidRPr="00B77AC2" w:rsidRDefault="00916BDC" w:rsidP="00613EBF">
      <w:pPr>
        <w:tabs>
          <w:tab w:val="left" w:pos="2520"/>
        </w:tabs>
        <w:spacing w:after="120"/>
        <w:rPr>
          <w:rFonts w:cs="Arial"/>
          <w:szCs w:val="22"/>
        </w:rPr>
      </w:pPr>
      <w:r>
        <w:rPr>
          <w:rFonts w:cs="Arial"/>
          <w:szCs w:val="22"/>
        </w:rPr>
        <w:tab/>
      </w:r>
      <w:bookmarkStart w:id="2" w:name="Text16"/>
      <w:bookmarkStart w:id="3" w:name="Text45"/>
      <w:bookmarkEnd w:id="1"/>
      <w:r w:rsidR="008D3779">
        <w:rPr>
          <w:rFonts w:cs="Arial"/>
          <w:szCs w:val="22"/>
        </w:rPr>
        <w:t>I</w:t>
      </w:r>
      <w:r w:rsidR="006517A2">
        <w:rPr>
          <w:rFonts w:cs="Arial"/>
          <w:szCs w:val="22"/>
        </w:rPr>
        <w:t xml:space="preserve">nformation for staff about University salary progression schemes is </w:t>
      </w:r>
      <w:r w:rsidR="00613EBF">
        <w:rPr>
          <w:rFonts w:cs="Arial"/>
          <w:szCs w:val="22"/>
        </w:rPr>
        <w:tab/>
      </w:r>
      <w:r w:rsidR="006517A2">
        <w:rPr>
          <w:rFonts w:cs="Arial"/>
          <w:szCs w:val="22"/>
        </w:rPr>
        <w:t xml:space="preserve">available at </w:t>
      </w:r>
      <w:hyperlink r:id="rId9" w:history="1">
        <w:r w:rsidR="001C11DD" w:rsidRPr="00843537">
          <w:rPr>
            <w:rStyle w:val="Hyperlink"/>
            <w:rFonts w:cs="Arial"/>
            <w:szCs w:val="22"/>
          </w:rPr>
          <w:t>http://www.hr.admin.cam.ac.uk/pay-benefits/salary-</w:t>
        </w:r>
        <w:r w:rsidR="001C11DD" w:rsidRPr="001C11DD">
          <w:rPr>
            <w:rStyle w:val="Hyperlink"/>
            <w:rFonts w:cs="Arial"/>
            <w:szCs w:val="22"/>
            <w:u w:val="none"/>
          </w:rPr>
          <w:tab/>
        </w:r>
        <w:r w:rsidR="001C11DD" w:rsidRPr="00843537">
          <w:rPr>
            <w:rStyle w:val="Hyperlink"/>
            <w:rFonts w:cs="Arial"/>
            <w:szCs w:val="22"/>
          </w:rPr>
          <w:t>scales/salary-progression</w:t>
        </w:r>
      </w:hyperlink>
      <w:r w:rsidR="001F5FBC">
        <w:rPr>
          <w:rFonts w:cs="Arial"/>
          <w:szCs w:val="22"/>
        </w:rPr>
        <w:t xml:space="preserve">. </w:t>
      </w:r>
      <w:r w:rsidR="006517A2">
        <w:rPr>
          <w:rFonts w:cs="Arial"/>
          <w:szCs w:val="22"/>
        </w:rPr>
        <w:t xml:space="preserve"> </w:t>
      </w:r>
      <w:r w:rsidR="006157F6">
        <w:rPr>
          <w:rFonts w:cs="Arial"/>
          <w:szCs w:val="22"/>
        </w:rPr>
        <w:tab/>
      </w:r>
      <w:r w:rsidR="006157F6">
        <w:rPr>
          <w:rFonts w:cs="Arial"/>
          <w:szCs w:val="22"/>
        </w:rPr>
        <w:tab/>
      </w:r>
      <w:bookmarkEnd w:id="2"/>
      <w:bookmarkEnd w:id="3"/>
    </w:p>
    <w:p w14:paraId="043A3AD9" w14:textId="77777777" w:rsidR="00390721" w:rsidRDefault="00390721" w:rsidP="006C5175">
      <w:pPr>
        <w:tabs>
          <w:tab w:val="left" w:pos="2520"/>
        </w:tabs>
        <w:spacing w:after="120"/>
        <w:ind w:left="2530" w:hanging="2530"/>
        <w:rPr>
          <w:rFonts w:cs="Arial"/>
          <w:szCs w:val="22"/>
        </w:rPr>
      </w:pPr>
      <w:r w:rsidRPr="006447B6">
        <w:rPr>
          <w:rFonts w:cs="Arial"/>
          <w:szCs w:val="22"/>
        </w:rPr>
        <w:t>Staff group:</w:t>
      </w:r>
      <w:r w:rsidRPr="006447B6">
        <w:rPr>
          <w:rFonts w:cs="Arial"/>
          <w:szCs w:val="22"/>
        </w:rPr>
        <w:tab/>
      </w:r>
      <w:r w:rsidR="0004597E">
        <w:rPr>
          <w:rFonts w:cs="Arial"/>
          <w:szCs w:val="22"/>
        </w:rPr>
        <w:t>Assistant staff.</w:t>
      </w:r>
    </w:p>
    <w:p w14:paraId="48F0467C" w14:textId="77777777" w:rsidR="006C5175" w:rsidRDefault="004761F3" w:rsidP="006C5175">
      <w:pPr>
        <w:tabs>
          <w:tab w:val="left" w:pos="2520"/>
        </w:tabs>
        <w:spacing w:after="120"/>
        <w:ind w:left="2530" w:hanging="2530"/>
        <w:rPr>
          <w:rFonts w:cs="Arial"/>
          <w:szCs w:val="22"/>
        </w:rPr>
      </w:pPr>
      <w:r>
        <w:rPr>
          <w:rFonts w:cs="Arial"/>
          <w:szCs w:val="22"/>
        </w:rPr>
        <w:t>End date</w:t>
      </w:r>
      <w:r w:rsidR="006C5175" w:rsidRPr="000A299C">
        <w:rPr>
          <w:rFonts w:cs="Arial"/>
          <w:szCs w:val="22"/>
        </w:rPr>
        <w:t>:</w:t>
      </w:r>
      <w:bookmarkStart w:id="4" w:name="Text13"/>
      <w:r w:rsidR="006C5175" w:rsidRPr="00B77AC2">
        <w:rPr>
          <w:rFonts w:cs="Arial"/>
          <w:szCs w:val="22"/>
        </w:rPr>
        <w:t xml:space="preserve"> </w:t>
      </w:r>
      <w:r w:rsidR="006C5175" w:rsidRPr="00B77AC2">
        <w:rPr>
          <w:rFonts w:cs="Arial"/>
          <w:szCs w:val="22"/>
        </w:rPr>
        <w:tab/>
      </w:r>
      <w:bookmarkEnd w:id="4"/>
      <w:proofErr w:type="spellStart"/>
      <w:r w:rsidRPr="004761F3">
        <w:rPr>
          <w:rFonts w:cs="Arial"/>
          <w:szCs w:val="22"/>
          <w:highlight w:val="lightGray"/>
        </w:rPr>
        <w:t>xxxxxxxxxxx</w:t>
      </w:r>
      <w:proofErr w:type="spellEnd"/>
      <w:r w:rsidR="005400D8" w:rsidRPr="009613AB">
        <w:rPr>
          <w:rFonts w:cs="Arial"/>
          <w:szCs w:val="22"/>
          <w:highlight w:val="lightGray"/>
        </w:rPr>
        <w:t>.</w:t>
      </w:r>
    </w:p>
    <w:p w14:paraId="44CCF0F7" w14:textId="77777777" w:rsidR="006C5175" w:rsidRPr="00B77AC2" w:rsidRDefault="006C5175" w:rsidP="00CB0926">
      <w:pPr>
        <w:tabs>
          <w:tab w:val="left" w:pos="2520"/>
        </w:tabs>
        <w:spacing w:after="120"/>
        <w:ind w:left="2520" w:hanging="2520"/>
        <w:rPr>
          <w:rFonts w:cs="Arial"/>
          <w:szCs w:val="22"/>
        </w:rPr>
      </w:pPr>
      <w:r w:rsidRPr="00B77AC2">
        <w:rPr>
          <w:rFonts w:cs="Arial"/>
          <w:szCs w:val="22"/>
        </w:rPr>
        <w:t>Location:</w:t>
      </w:r>
      <w:r w:rsidRPr="00B77AC2">
        <w:rPr>
          <w:rFonts w:cs="Arial"/>
          <w:szCs w:val="22"/>
        </w:rPr>
        <w:tab/>
        <w:t>You</w:t>
      </w:r>
      <w:r w:rsidR="007C0196">
        <w:rPr>
          <w:rFonts w:cs="Arial"/>
          <w:szCs w:val="22"/>
        </w:rPr>
        <w:t xml:space="preserve">r principal place of work is </w:t>
      </w:r>
      <w:r w:rsidR="005400D8">
        <w:rPr>
          <w:rFonts w:cs="Arial"/>
        </w:rPr>
        <w:t xml:space="preserve">the </w:t>
      </w:r>
      <w:r w:rsidR="005400D8" w:rsidRPr="009613AB">
        <w:rPr>
          <w:rFonts w:cs="Arial"/>
          <w:highlight w:val="lightGray"/>
        </w:rPr>
        <w:t xml:space="preserve">Department of </w:t>
      </w:r>
      <w:r w:rsidR="00690728" w:rsidRPr="009613AB">
        <w:rPr>
          <w:rFonts w:cs="Arial"/>
          <w:highlight w:val="lightGray"/>
        </w:rPr>
        <w:t>XXX</w:t>
      </w:r>
      <w:r w:rsidR="000912C0">
        <w:rPr>
          <w:rFonts w:cs="Arial"/>
          <w:szCs w:val="22"/>
        </w:rPr>
        <w:t xml:space="preserve"> </w:t>
      </w:r>
      <w:r w:rsidR="000912C0" w:rsidRPr="00A33203">
        <w:rPr>
          <w:rFonts w:cs="Arial"/>
          <w:szCs w:val="22"/>
        </w:rPr>
        <w:t>or such other University site in Cambridge which the University may reasonably determine.</w:t>
      </w:r>
      <w:r w:rsidRPr="00B77AC2">
        <w:rPr>
          <w:rFonts w:cs="Arial"/>
          <w:szCs w:val="22"/>
        </w:rPr>
        <w:tab/>
      </w:r>
    </w:p>
    <w:p w14:paraId="05451F7B" w14:textId="77777777" w:rsidR="008C79DB" w:rsidRDefault="006C5175" w:rsidP="004C5E66">
      <w:pPr>
        <w:tabs>
          <w:tab w:val="left" w:pos="2520"/>
        </w:tabs>
        <w:spacing w:after="120"/>
        <w:ind w:left="2520" w:hanging="2520"/>
        <w:rPr>
          <w:rFonts w:cs="Arial"/>
          <w:szCs w:val="22"/>
        </w:rPr>
      </w:pPr>
      <w:r w:rsidRPr="00B77AC2">
        <w:rPr>
          <w:rFonts w:cs="Arial"/>
          <w:szCs w:val="22"/>
        </w:rPr>
        <w:t>Hours of work:</w:t>
      </w:r>
      <w:bookmarkStart w:id="5" w:name="Text19"/>
      <w:r w:rsidRPr="00B77AC2">
        <w:rPr>
          <w:rFonts w:cs="Arial"/>
          <w:szCs w:val="22"/>
        </w:rPr>
        <w:t xml:space="preserve"> </w:t>
      </w:r>
      <w:r w:rsidRPr="00B77AC2">
        <w:rPr>
          <w:rFonts w:cs="Arial"/>
          <w:szCs w:val="22"/>
        </w:rPr>
        <w:tab/>
      </w:r>
      <w:bookmarkEnd w:id="5"/>
      <w:r w:rsidR="008C79DB">
        <w:rPr>
          <w:rFonts w:cs="Arial"/>
          <w:szCs w:val="22"/>
        </w:rPr>
        <w:t>Y</w:t>
      </w:r>
      <w:r w:rsidR="005400D8">
        <w:rPr>
          <w:rFonts w:cs="Arial"/>
          <w:szCs w:val="22"/>
        </w:rPr>
        <w:t>our appointment is full-time</w:t>
      </w:r>
      <w:r w:rsidR="00D25C17">
        <w:rPr>
          <w:rFonts w:cs="Arial"/>
          <w:szCs w:val="22"/>
        </w:rPr>
        <w:t>/part-time</w:t>
      </w:r>
      <w:r w:rsidR="005400D8">
        <w:rPr>
          <w:rFonts w:cs="Arial"/>
          <w:szCs w:val="22"/>
        </w:rPr>
        <w:t>.</w:t>
      </w:r>
    </w:p>
    <w:p w14:paraId="47D56CCD" w14:textId="77777777" w:rsidR="005400D8" w:rsidRDefault="005400D8" w:rsidP="004C5E66">
      <w:pPr>
        <w:tabs>
          <w:tab w:val="left" w:pos="2520"/>
        </w:tabs>
        <w:spacing w:after="120"/>
        <w:ind w:left="2520" w:hanging="2520"/>
        <w:rPr>
          <w:rFonts w:cs="Arial"/>
          <w:szCs w:val="22"/>
        </w:rPr>
      </w:pPr>
      <w:r>
        <w:rPr>
          <w:rFonts w:cs="Arial"/>
          <w:szCs w:val="22"/>
        </w:rPr>
        <w:tab/>
      </w:r>
      <w:r w:rsidR="00D25C17" w:rsidRPr="00A03ED6">
        <w:rPr>
          <w:rFonts w:cs="Arial"/>
          <w:szCs w:val="22"/>
          <w:highlight w:val="lightGray"/>
        </w:rPr>
        <w:t xml:space="preserve">See </w:t>
      </w:r>
      <w:hyperlink r:id="rId10" w:history="1">
        <w:r w:rsidR="00D25C17" w:rsidRPr="00CB0926">
          <w:rPr>
            <w:rStyle w:val="Hyperlink"/>
            <w:rFonts w:cs="Arial"/>
            <w:szCs w:val="22"/>
            <w:highlight w:val="lightGray"/>
          </w:rPr>
          <w:t>http://www.hr.admin.cam.ac.uk/policies-procedures/hours-work</w:t>
        </w:r>
      </w:hyperlink>
      <w:r w:rsidR="00D25C17" w:rsidRPr="00CB0926">
        <w:rPr>
          <w:rFonts w:cs="Arial"/>
          <w:szCs w:val="22"/>
          <w:highlight w:val="lightGray"/>
        </w:rPr>
        <w:t xml:space="preserve"> </w:t>
      </w:r>
      <w:r w:rsidR="00D25C17" w:rsidRPr="001C7F46">
        <w:rPr>
          <w:rFonts w:cs="Arial"/>
          <w:szCs w:val="22"/>
          <w:highlight w:val="lightGray"/>
        </w:rPr>
        <w:t xml:space="preserve">for </w:t>
      </w:r>
      <w:r w:rsidR="00D25C17" w:rsidRPr="00A03ED6">
        <w:rPr>
          <w:rFonts w:cs="Arial"/>
          <w:szCs w:val="22"/>
          <w:highlight w:val="lightGray"/>
        </w:rPr>
        <w:t xml:space="preserve">wording </w:t>
      </w:r>
      <w:r w:rsidR="00D25C17">
        <w:rPr>
          <w:rFonts w:cs="Arial"/>
          <w:szCs w:val="22"/>
          <w:highlight w:val="lightGray"/>
        </w:rPr>
        <w:t xml:space="preserve">to add </w:t>
      </w:r>
      <w:r w:rsidR="00D25C17" w:rsidRPr="00A03ED6">
        <w:rPr>
          <w:rFonts w:cs="Arial"/>
          <w:szCs w:val="22"/>
          <w:highlight w:val="lightGray"/>
        </w:rPr>
        <w:t>on hours of work</w:t>
      </w:r>
      <w:r w:rsidR="00D25C17">
        <w:rPr>
          <w:rFonts w:cs="Arial"/>
          <w:szCs w:val="22"/>
          <w:highlight w:val="lightGray"/>
        </w:rPr>
        <w:t xml:space="preserve"> by staff group</w:t>
      </w:r>
      <w:r w:rsidR="00D25C17" w:rsidRPr="00A03ED6">
        <w:rPr>
          <w:rFonts w:cs="Arial"/>
          <w:szCs w:val="22"/>
          <w:highlight w:val="lightGray"/>
        </w:rPr>
        <w:t>; add any further details as required e.g. start/finish times.]</w:t>
      </w:r>
      <w:r w:rsidR="00D25C17">
        <w:rPr>
          <w:rFonts w:cs="Arial"/>
          <w:szCs w:val="22"/>
        </w:rPr>
        <w:t xml:space="preserve"> </w:t>
      </w:r>
      <w:r w:rsidR="00D25C17" w:rsidRPr="00B77AC2">
        <w:rPr>
          <w:rFonts w:cs="Arial"/>
          <w:szCs w:val="22"/>
        </w:rPr>
        <w:t xml:space="preserve"> </w:t>
      </w:r>
    </w:p>
    <w:p w14:paraId="61BBDA60" w14:textId="77777777" w:rsidR="005400D8" w:rsidRPr="005400D8" w:rsidRDefault="006C5175" w:rsidP="005400D8">
      <w:pPr>
        <w:ind w:left="2552" w:hanging="2552"/>
        <w:rPr>
          <w:rFonts w:cs="Arial"/>
          <w:szCs w:val="22"/>
        </w:rPr>
      </w:pPr>
      <w:r w:rsidRPr="005400D8">
        <w:rPr>
          <w:rFonts w:cs="Arial"/>
          <w:szCs w:val="22"/>
        </w:rPr>
        <w:t>Holiday entitlement:</w:t>
      </w:r>
      <w:r w:rsidRPr="005400D8">
        <w:rPr>
          <w:rFonts w:cs="Arial"/>
          <w:szCs w:val="22"/>
        </w:rPr>
        <w:tab/>
      </w:r>
      <w:r w:rsidR="005400D8" w:rsidRPr="005400D8">
        <w:rPr>
          <w:rFonts w:cs="Arial"/>
          <w:szCs w:val="22"/>
        </w:rPr>
        <w:t xml:space="preserve">Full time employees are entitled to annual paid leave of 7.2 weeks (or 36 </w:t>
      </w:r>
      <w:r w:rsidR="005400D8">
        <w:rPr>
          <w:rFonts w:cs="Arial"/>
          <w:szCs w:val="22"/>
        </w:rPr>
        <w:t xml:space="preserve">            </w:t>
      </w:r>
      <w:r w:rsidR="005400D8" w:rsidRPr="005400D8">
        <w:rPr>
          <w:rFonts w:cs="Arial"/>
          <w:szCs w:val="22"/>
        </w:rPr>
        <w:t xml:space="preserve">days) inclusive of public holidays. </w:t>
      </w:r>
    </w:p>
    <w:p w14:paraId="7EB56FE9" w14:textId="77777777" w:rsidR="004761F3" w:rsidRDefault="005400D8" w:rsidP="005400D8">
      <w:pPr>
        <w:spacing w:after="150" w:line="240" w:lineRule="auto"/>
        <w:rPr>
          <w:rFonts w:cs="Arial"/>
          <w:szCs w:val="22"/>
        </w:rPr>
      </w:pPr>
      <w:r>
        <w:rPr>
          <w:rFonts w:cs="Arial"/>
          <w:szCs w:val="22"/>
        </w:rPr>
        <w:lastRenderedPageBreak/>
        <w:tab/>
      </w:r>
      <w:r>
        <w:rPr>
          <w:rFonts w:cs="Arial"/>
          <w:szCs w:val="22"/>
        </w:rPr>
        <w:tab/>
      </w:r>
      <w:r>
        <w:rPr>
          <w:rFonts w:cs="Arial"/>
          <w:szCs w:val="22"/>
        </w:rPr>
        <w:tab/>
        <w:t xml:space="preserve">     </w:t>
      </w:r>
      <w:r w:rsidRPr="005400D8">
        <w:rPr>
          <w:rFonts w:cs="Arial"/>
          <w:szCs w:val="22"/>
        </w:rPr>
        <w:t xml:space="preserve">Paid holiday entitlement will increase by one day after nine years' unbroken </w:t>
      </w:r>
      <w:r>
        <w:rPr>
          <w:rFonts w:cs="Arial"/>
          <w:szCs w:val="22"/>
        </w:rPr>
        <w:tab/>
      </w:r>
      <w:r>
        <w:rPr>
          <w:rFonts w:cs="Arial"/>
          <w:szCs w:val="22"/>
        </w:rPr>
        <w:tab/>
      </w:r>
      <w:r>
        <w:rPr>
          <w:rFonts w:cs="Arial"/>
          <w:szCs w:val="22"/>
        </w:rPr>
        <w:tab/>
        <w:t xml:space="preserve">     </w:t>
      </w:r>
      <w:r w:rsidRPr="005400D8">
        <w:rPr>
          <w:rFonts w:cs="Arial"/>
          <w:szCs w:val="22"/>
        </w:rPr>
        <w:t xml:space="preserve">service and thereafter by one additional day for each period of three years' </w:t>
      </w:r>
      <w:r>
        <w:rPr>
          <w:rFonts w:cs="Arial"/>
          <w:szCs w:val="22"/>
        </w:rPr>
        <w:tab/>
      </w:r>
      <w:r>
        <w:rPr>
          <w:rFonts w:cs="Arial"/>
          <w:szCs w:val="22"/>
        </w:rPr>
        <w:tab/>
      </w:r>
      <w:r>
        <w:rPr>
          <w:rFonts w:cs="Arial"/>
          <w:szCs w:val="22"/>
        </w:rPr>
        <w:tab/>
        <w:t xml:space="preserve">     </w:t>
      </w:r>
      <w:r w:rsidRPr="005400D8">
        <w:rPr>
          <w:rFonts w:cs="Arial"/>
          <w:szCs w:val="22"/>
        </w:rPr>
        <w:t xml:space="preserve">unbroken service up to a maximum of four additional days after eighteen </w:t>
      </w:r>
      <w:r>
        <w:rPr>
          <w:rFonts w:cs="Arial"/>
          <w:szCs w:val="22"/>
        </w:rPr>
        <w:tab/>
      </w:r>
      <w:r>
        <w:rPr>
          <w:rFonts w:cs="Arial"/>
          <w:szCs w:val="22"/>
        </w:rPr>
        <w:tab/>
        <w:t xml:space="preserve">                 </w:t>
      </w:r>
      <w:r w:rsidRPr="005400D8">
        <w:rPr>
          <w:rFonts w:cs="Arial"/>
          <w:szCs w:val="22"/>
        </w:rPr>
        <w:t>years' service.</w:t>
      </w:r>
    </w:p>
    <w:p w14:paraId="11933216" w14:textId="77777777" w:rsidR="004761F3" w:rsidRPr="00B77AC2" w:rsidRDefault="004761F3" w:rsidP="00725709">
      <w:pPr>
        <w:spacing w:after="150" w:line="240" w:lineRule="auto"/>
        <w:ind w:left="2520"/>
        <w:rPr>
          <w:rFonts w:cs="Arial"/>
          <w:szCs w:val="22"/>
        </w:rPr>
      </w:pPr>
      <w:r>
        <w:rPr>
          <w:rFonts w:cs="Arial"/>
          <w:szCs w:val="22"/>
        </w:rPr>
        <w:t>This entitlement is pro rata in the holiday year of commencement of employment, in the year your employment terminates and for part-time employment.</w:t>
      </w:r>
    </w:p>
    <w:p w14:paraId="56F533F5" w14:textId="77777777" w:rsidR="006C5175" w:rsidRPr="00B77AC2" w:rsidRDefault="006C5175" w:rsidP="00A836DA">
      <w:pPr>
        <w:tabs>
          <w:tab w:val="left" w:pos="2520"/>
        </w:tabs>
        <w:spacing w:after="120"/>
        <w:ind w:left="2520" w:hanging="2520"/>
        <w:rPr>
          <w:rFonts w:cs="Arial"/>
          <w:szCs w:val="22"/>
        </w:rPr>
      </w:pPr>
      <w:r w:rsidRPr="00B77AC2">
        <w:rPr>
          <w:rFonts w:cs="Arial"/>
          <w:szCs w:val="22"/>
        </w:rPr>
        <w:t>Probation period</w:t>
      </w:r>
      <w:r w:rsidR="00C66F5A">
        <w:rPr>
          <w:rFonts w:cs="Arial"/>
          <w:szCs w:val="22"/>
        </w:rPr>
        <w:t>:</w:t>
      </w:r>
      <w:r w:rsidRPr="00B77AC2">
        <w:rPr>
          <w:rFonts w:cs="Arial"/>
          <w:szCs w:val="22"/>
        </w:rPr>
        <w:tab/>
      </w:r>
      <w:r w:rsidR="005400D8" w:rsidRPr="00736600">
        <w:rPr>
          <w:rFonts w:cs="Arial"/>
          <w:szCs w:val="22"/>
        </w:rPr>
        <w:t>3 months</w:t>
      </w:r>
    </w:p>
    <w:p w14:paraId="17D7202A" w14:textId="77777777" w:rsidR="00D25C17" w:rsidRDefault="00B02515" w:rsidP="00D25C17">
      <w:pPr>
        <w:pStyle w:val="BodyText"/>
        <w:tabs>
          <w:tab w:val="left" w:pos="2520"/>
        </w:tabs>
        <w:spacing w:after="120" w:line="240" w:lineRule="auto"/>
        <w:ind w:left="2517" w:hanging="2517"/>
        <w:jc w:val="left"/>
        <w:rPr>
          <w:rFonts w:ascii="Arial" w:hAnsi="Arial" w:cs="Arial"/>
          <w:noProof/>
          <w:color w:val="auto"/>
          <w:sz w:val="22"/>
          <w:szCs w:val="22"/>
          <w:lang w:eastAsia="en-GB"/>
        </w:rPr>
      </w:pPr>
      <w:r w:rsidRPr="00B02515">
        <w:rPr>
          <w:rFonts w:ascii="Arial" w:hAnsi="Arial" w:cs="Arial"/>
          <w:color w:val="auto"/>
          <w:sz w:val="22"/>
          <w:szCs w:val="22"/>
          <w:lang w:eastAsia="en-GB"/>
        </w:rPr>
        <w:t>Pension</w:t>
      </w:r>
      <w:r>
        <w:rPr>
          <w:rFonts w:ascii="Arial" w:hAnsi="Arial" w:cs="Arial"/>
          <w:color w:val="auto"/>
          <w:sz w:val="22"/>
          <w:szCs w:val="22"/>
          <w:lang w:eastAsia="en-GB"/>
        </w:rPr>
        <w:t xml:space="preserve"> eligibility</w:t>
      </w:r>
      <w:r>
        <w:rPr>
          <w:rFonts w:ascii="Arial" w:hAnsi="Arial"/>
          <w:color w:val="auto"/>
          <w:sz w:val="22"/>
        </w:rPr>
        <w:t>:</w:t>
      </w:r>
      <w:r>
        <w:rPr>
          <w:rFonts w:ascii="Arial" w:hAnsi="Arial"/>
          <w:color w:val="auto"/>
          <w:sz w:val="22"/>
        </w:rPr>
        <w:tab/>
      </w:r>
      <w:r w:rsidR="00D25C17" w:rsidRPr="00DB25D8">
        <w:rPr>
          <w:rFonts w:ascii="Arial" w:hAnsi="Arial" w:cs="Arial"/>
          <w:iCs/>
          <w:color w:val="auto"/>
          <w:sz w:val="22"/>
          <w:szCs w:val="22"/>
        </w:rPr>
        <w:t xml:space="preserve">You will automatically become a member of the </w:t>
      </w:r>
      <w:r w:rsidR="00D25C17" w:rsidRPr="00B02515">
        <w:rPr>
          <w:rFonts w:ascii="Arial" w:hAnsi="Arial" w:cs="Arial"/>
          <w:noProof/>
          <w:color w:val="auto"/>
          <w:sz w:val="22"/>
          <w:szCs w:val="22"/>
          <w:lang w:eastAsia="en-GB"/>
        </w:rPr>
        <w:t>Cambridge University Assistants' Contributory Pension S</w:t>
      </w:r>
      <w:r w:rsidR="00D25C17">
        <w:rPr>
          <w:rFonts w:ascii="Arial" w:hAnsi="Arial" w:cs="Arial"/>
          <w:noProof/>
          <w:color w:val="auto"/>
          <w:sz w:val="22"/>
          <w:szCs w:val="22"/>
          <w:lang w:eastAsia="en-GB"/>
        </w:rPr>
        <w:t xml:space="preserve">cheme (CPS) on commencement of employment. </w:t>
      </w:r>
    </w:p>
    <w:p w14:paraId="32F99CC9" w14:textId="77777777" w:rsidR="00D25C17" w:rsidRPr="00DB25D8" w:rsidRDefault="00D25C17" w:rsidP="00D25C17">
      <w:pPr>
        <w:pStyle w:val="BodyText"/>
        <w:tabs>
          <w:tab w:val="left" w:pos="2520"/>
        </w:tabs>
        <w:spacing w:after="120" w:line="240" w:lineRule="auto"/>
        <w:ind w:left="2517" w:hanging="2517"/>
        <w:jc w:val="left"/>
        <w:rPr>
          <w:rFonts w:ascii="Arial" w:hAnsi="Arial" w:cs="Arial"/>
          <w:noProof/>
          <w:color w:val="auto"/>
          <w:sz w:val="22"/>
          <w:szCs w:val="22"/>
          <w:lang w:eastAsia="en-GB"/>
        </w:rPr>
      </w:pPr>
      <w:r>
        <w:rPr>
          <w:rFonts w:ascii="Arial" w:hAnsi="Arial" w:cs="Arial"/>
          <w:noProof/>
          <w:color w:val="auto"/>
          <w:sz w:val="22"/>
          <w:szCs w:val="22"/>
          <w:lang w:eastAsia="en-GB"/>
        </w:rPr>
        <w:tab/>
      </w:r>
      <w:r w:rsidRPr="00DB25D8">
        <w:rPr>
          <w:rFonts w:ascii="Arial" w:hAnsi="Arial" w:cs="Arial"/>
          <w:noProof/>
          <w:color w:val="auto"/>
          <w:sz w:val="22"/>
          <w:szCs w:val="22"/>
          <w:lang w:eastAsia="en-GB"/>
        </w:rPr>
        <w:t xml:space="preserve">Please note that it is not possible to opt out of the scheme until you have received certain specified information about the pension scheme and this will be sent to you shortly after you have been paid for the first time. </w:t>
      </w:r>
    </w:p>
    <w:p w14:paraId="2D00A755" w14:textId="77777777" w:rsidR="00D25C17" w:rsidRDefault="00D25C17" w:rsidP="00D25C17">
      <w:pPr>
        <w:pStyle w:val="BodyText"/>
        <w:tabs>
          <w:tab w:val="left" w:pos="2520"/>
        </w:tabs>
        <w:spacing w:after="120" w:line="240" w:lineRule="auto"/>
        <w:ind w:left="2517" w:hanging="2517"/>
        <w:jc w:val="left"/>
        <w:rPr>
          <w:rStyle w:val="Hyperlink"/>
          <w:rFonts w:ascii="Arial" w:hAnsi="Arial" w:cs="Arial"/>
          <w:noProof/>
          <w:sz w:val="22"/>
          <w:szCs w:val="22"/>
          <w:lang w:eastAsia="en-GB"/>
        </w:rPr>
      </w:pPr>
      <w:r>
        <w:rPr>
          <w:rFonts w:ascii="Arial" w:hAnsi="Arial" w:cs="Arial"/>
          <w:noProof/>
          <w:color w:val="auto"/>
          <w:sz w:val="22"/>
          <w:szCs w:val="22"/>
          <w:lang w:eastAsia="en-GB"/>
        </w:rPr>
        <w:tab/>
        <w:t xml:space="preserve">Pension scheme details are available on our web pages at: </w:t>
      </w:r>
      <w:hyperlink r:id="rId11" w:history="1">
        <w:r w:rsidRPr="002153A4">
          <w:rPr>
            <w:rStyle w:val="Hyperlink"/>
            <w:rFonts w:ascii="Arial" w:hAnsi="Arial" w:cs="Arial"/>
            <w:noProof/>
            <w:sz w:val="22"/>
            <w:szCs w:val="22"/>
            <w:lang w:eastAsia="en-GB"/>
          </w:rPr>
          <w:t>http://www.pensions.admin.cam.ac.uk/</w:t>
        </w:r>
      </w:hyperlink>
      <w:r>
        <w:rPr>
          <w:rFonts w:ascii="Arial" w:hAnsi="Arial" w:cs="Arial"/>
          <w:noProof/>
          <w:color w:val="auto"/>
          <w:sz w:val="22"/>
          <w:szCs w:val="22"/>
          <w:lang w:eastAsia="en-GB"/>
        </w:rPr>
        <w:t xml:space="preserve">. Information about </w:t>
      </w:r>
      <w:r w:rsidRPr="00AF26C6">
        <w:rPr>
          <w:rFonts w:ascii="Arial" w:hAnsi="Arial" w:cs="Arial"/>
          <w:noProof/>
          <w:color w:val="auto"/>
          <w:sz w:val="22"/>
          <w:szCs w:val="22"/>
          <w:lang w:eastAsia="en-GB"/>
        </w:rPr>
        <w:t xml:space="preserve">the legal requirement for the University to automatically enrol its eligible jobholders into a qualifying workplace pension scheme is available on our web pages at: </w:t>
      </w:r>
      <w:hyperlink r:id="rId12" w:history="1">
        <w:r w:rsidRPr="00212E64">
          <w:rPr>
            <w:rStyle w:val="Hyperlink"/>
            <w:rFonts w:ascii="Arial" w:hAnsi="Arial" w:cs="Arial"/>
            <w:noProof/>
            <w:sz w:val="22"/>
            <w:szCs w:val="22"/>
            <w:lang w:eastAsia="en-GB"/>
          </w:rPr>
          <w:t>http://www.pensions.admin.cam.ac.uk/auto-enrolment-workplace-pensions</w:t>
        </w:r>
      </w:hyperlink>
      <w:r>
        <w:rPr>
          <w:rStyle w:val="Hyperlink"/>
          <w:rFonts w:ascii="Arial" w:hAnsi="Arial" w:cs="Arial"/>
          <w:noProof/>
          <w:sz w:val="22"/>
          <w:szCs w:val="22"/>
          <w:lang w:eastAsia="en-GB"/>
        </w:rPr>
        <w:t>.</w:t>
      </w:r>
      <w:r>
        <w:rPr>
          <w:rStyle w:val="Hyperlink"/>
          <w:rFonts w:ascii="Arial" w:hAnsi="Arial" w:cs="Arial"/>
          <w:noProof/>
          <w:sz w:val="22"/>
          <w:szCs w:val="22"/>
          <w:lang w:eastAsia="en-GB"/>
        </w:rPr>
        <w:br/>
      </w:r>
    </w:p>
    <w:p w14:paraId="0D203954" w14:textId="320D508A" w:rsidR="001E6C3C" w:rsidRDefault="001E6C3C" w:rsidP="005D70C7">
      <w:pPr>
        <w:pStyle w:val="BodyText"/>
        <w:tabs>
          <w:tab w:val="left" w:pos="2520"/>
        </w:tabs>
        <w:spacing w:after="120" w:line="240" w:lineRule="auto"/>
        <w:ind w:left="2517" w:hanging="2517"/>
        <w:jc w:val="left"/>
        <w:rPr>
          <w:rFonts w:ascii="Arial" w:hAnsi="Arial" w:cs="Arial"/>
          <w:noProof/>
          <w:sz w:val="22"/>
          <w:szCs w:val="22"/>
          <w:lang w:eastAsia="en-GB"/>
        </w:rPr>
      </w:pPr>
      <w:r w:rsidRPr="006447B6">
        <w:rPr>
          <w:rFonts w:ascii="Arial" w:hAnsi="Arial" w:cs="Arial"/>
          <w:noProof/>
          <w:color w:val="auto"/>
          <w:sz w:val="22"/>
          <w:szCs w:val="22"/>
          <w:lang w:eastAsia="en-GB"/>
        </w:rPr>
        <w:t>Retirement age:</w:t>
      </w:r>
      <w:r w:rsidRPr="006447B6">
        <w:rPr>
          <w:rFonts w:ascii="Arial" w:hAnsi="Arial" w:cs="Arial"/>
          <w:noProof/>
          <w:color w:val="auto"/>
          <w:sz w:val="22"/>
          <w:szCs w:val="22"/>
          <w:lang w:eastAsia="en-GB"/>
        </w:rPr>
        <w:tab/>
        <w:t>The University does not operate a retirement age for assistant staff</w:t>
      </w:r>
      <w:r w:rsidR="005400D8">
        <w:rPr>
          <w:rFonts w:ascii="Arial" w:hAnsi="Arial" w:cs="Arial"/>
          <w:noProof/>
          <w:color w:val="auto"/>
          <w:sz w:val="22"/>
          <w:szCs w:val="22"/>
          <w:lang w:eastAsia="en-GB"/>
        </w:rPr>
        <w:t xml:space="preserve">.  </w:t>
      </w:r>
      <w:r w:rsidR="0091433D" w:rsidRPr="00871E0F">
        <w:rPr>
          <w:rFonts w:ascii="Arial" w:hAnsi="Arial" w:cs="Arial"/>
          <w:noProof/>
          <w:color w:val="auto"/>
          <w:sz w:val="22"/>
          <w:szCs w:val="22"/>
          <w:lang w:eastAsia="en-GB"/>
        </w:rPr>
        <w:t>Fu</w:t>
      </w:r>
      <w:r w:rsidR="00D4596F">
        <w:rPr>
          <w:rFonts w:ascii="Arial" w:hAnsi="Arial" w:cs="Arial"/>
          <w:noProof/>
          <w:color w:val="auto"/>
          <w:sz w:val="22"/>
          <w:szCs w:val="22"/>
          <w:lang w:eastAsia="en-GB"/>
        </w:rPr>
        <w:t>rther</w:t>
      </w:r>
      <w:r w:rsidR="0091433D" w:rsidRPr="00871E0F">
        <w:rPr>
          <w:rFonts w:ascii="Arial" w:hAnsi="Arial" w:cs="Arial"/>
          <w:noProof/>
          <w:color w:val="auto"/>
          <w:sz w:val="22"/>
          <w:szCs w:val="22"/>
          <w:lang w:eastAsia="en-GB"/>
        </w:rPr>
        <w:t xml:space="preserve"> details are available in the University Retirement Policy on</w:t>
      </w:r>
      <w:r w:rsidR="003431D2">
        <w:rPr>
          <w:rFonts w:ascii="Arial" w:hAnsi="Arial" w:cs="Arial"/>
          <w:noProof/>
          <w:color w:val="auto"/>
          <w:sz w:val="22"/>
          <w:szCs w:val="22"/>
          <w:lang w:eastAsia="en-GB"/>
        </w:rPr>
        <w:t xml:space="preserve"> our</w:t>
      </w:r>
      <w:r w:rsidR="0091433D" w:rsidRPr="00871E0F">
        <w:rPr>
          <w:rFonts w:ascii="Arial" w:hAnsi="Arial" w:cs="Arial"/>
          <w:noProof/>
          <w:color w:val="auto"/>
          <w:sz w:val="22"/>
          <w:szCs w:val="22"/>
          <w:lang w:eastAsia="en-GB"/>
        </w:rPr>
        <w:t xml:space="preserve"> </w:t>
      </w:r>
      <w:r w:rsidR="003431D2">
        <w:rPr>
          <w:rFonts w:ascii="Arial" w:hAnsi="Arial" w:cs="Arial"/>
          <w:noProof/>
          <w:color w:val="auto"/>
          <w:sz w:val="22"/>
          <w:szCs w:val="22"/>
          <w:lang w:eastAsia="en-GB"/>
        </w:rPr>
        <w:t xml:space="preserve">web </w:t>
      </w:r>
      <w:r w:rsidR="0091433D" w:rsidRPr="00871E0F">
        <w:rPr>
          <w:rFonts w:ascii="Arial" w:hAnsi="Arial" w:cs="Arial"/>
          <w:noProof/>
          <w:color w:val="auto"/>
          <w:sz w:val="22"/>
          <w:szCs w:val="22"/>
          <w:lang w:eastAsia="en-GB"/>
        </w:rPr>
        <w:t>pages</w:t>
      </w:r>
      <w:r w:rsidR="003431D2">
        <w:rPr>
          <w:rFonts w:ascii="Arial" w:hAnsi="Arial" w:cs="Arial"/>
          <w:noProof/>
          <w:color w:val="auto"/>
          <w:sz w:val="22"/>
          <w:szCs w:val="22"/>
          <w:lang w:eastAsia="en-GB"/>
        </w:rPr>
        <w:t xml:space="preserve"> at </w:t>
      </w:r>
      <w:hyperlink r:id="rId13" w:history="1">
        <w:r w:rsidR="00A33828" w:rsidRPr="007C7A88">
          <w:rPr>
            <w:rStyle w:val="Hyperlink"/>
            <w:rFonts w:ascii="Arial" w:hAnsi="Arial" w:cs="Arial"/>
            <w:noProof/>
            <w:sz w:val="22"/>
            <w:szCs w:val="22"/>
            <w:lang w:eastAsia="en-GB"/>
          </w:rPr>
          <w:t>https://www.hr.admin.cam.ac.uk/policies-procedures/1-retirem</w:t>
        </w:r>
        <w:r w:rsidR="00A33828" w:rsidRPr="007C7A88">
          <w:rPr>
            <w:rStyle w:val="Hyperlink"/>
            <w:rFonts w:ascii="Arial" w:hAnsi="Arial" w:cs="Arial"/>
            <w:noProof/>
            <w:sz w:val="22"/>
            <w:szCs w:val="22"/>
            <w:lang w:eastAsia="en-GB"/>
          </w:rPr>
          <w:t>e</w:t>
        </w:r>
        <w:r w:rsidR="00A33828" w:rsidRPr="007C7A88">
          <w:rPr>
            <w:rStyle w:val="Hyperlink"/>
            <w:rFonts w:ascii="Arial" w:hAnsi="Arial" w:cs="Arial"/>
            <w:noProof/>
            <w:sz w:val="22"/>
            <w:szCs w:val="22"/>
            <w:lang w:eastAsia="en-GB"/>
          </w:rPr>
          <w:t>nt-policy</w:t>
        </w:r>
      </w:hyperlink>
      <w:r w:rsidR="005D70C7">
        <w:rPr>
          <w:rFonts w:ascii="Arial" w:hAnsi="Arial" w:cs="Arial"/>
          <w:noProof/>
          <w:sz w:val="22"/>
          <w:szCs w:val="22"/>
          <w:lang w:eastAsia="en-GB"/>
        </w:rPr>
        <w:t>.</w:t>
      </w:r>
    </w:p>
    <w:p w14:paraId="6F398CE6" w14:textId="77777777" w:rsidR="00A33828" w:rsidRPr="005D70C7" w:rsidRDefault="00A33828" w:rsidP="005D70C7">
      <w:pPr>
        <w:pStyle w:val="BodyText"/>
        <w:tabs>
          <w:tab w:val="left" w:pos="2520"/>
        </w:tabs>
        <w:spacing w:after="120" w:line="240" w:lineRule="auto"/>
        <w:ind w:left="2517" w:hanging="2517"/>
        <w:jc w:val="left"/>
        <w:rPr>
          <w:rFonts w:ascii="Arial" w:hAnsi="Arial" w:cs="Arial"/>
          <w:noProof/>
          <w:sz w:val="22"/>
          <w:szCs w:val="22"/>
          <w:lang w:eastAsia="en-GB"/>
        </w:rPr>
      </w:pPr>
    </w:p>
    <w:p w14:paraId="28441000" w14:textId="77777777" w:rsidR="005A5C07" w:rsidRPr="00D25C17" w:rsidRDefault="006C5175" w:rsidP="00B02515">
      <w:pPr>
        <w:pStyle w:val="BodyText"/>
        <w:tabs>
          <w:tab w:val="left" w:pos="2520"/>
        </w:tabs>
        <w:spacing w:line="240" w:lineRule="auto"/>
        <w:ind w:left="2520" w:hanging="2520"/>
        <w:jc w:val="left"/>
        <w:rPr>
          <w:rFonts w:ascii="Arial" w:hAnsi="Arial"/>
          <w:color w:val="auto"/>
          <w:sz w:val="22"/>
        </w:rPr>
      </w:pPr>
      <w:r w:rsidRPr="00B77AC2">
        <w:rPr>
          <w:rFonts w:ascii="Arial" w:hAnsi="Arial"/>
          <w:color w:val="auto"/>
          <w:sz w:val="22"/>
        </w:rPr>
        <w:t>Any other conditions</w:t>
      </w:r>
      <w:r w:rsidR="00C66F5A">
        <w:rPr>
          <w:rFonts w:ascii="Arial" w:hAnsi="Arial"/>
          <w:color w:val="auto"/>
          <w:sz w:val="22"/>
        </w:rPr>
        <w:t>:</w:t>
      </w:r>
      <w:r w:rsidR="00E932BD">
        <w:rPr>
          <w:rFonts w:ascii="Arial" w:hAnsi="Arial"/>
          <w:color w:val="auto"/>
          <w:sz w:val="22"/>
        </w:rPr>
        <w:tab/>
      </w:r>
      <w:r w:rsidR="00736600">
        <w:rPr>
          <w:rFonts w:ascii="Arial" w:hAnsi="Arial"/>
          <w:color w:val="auto"/>
          <w:sz w:val="22"/>
        </w:rPr>
        <w:t>Your</w:t>
      </w:r>
      <w:r w:rsidR="005400D8" w:rsidRPr="00D25C17">
        <w:rPr>
          <w:rFonts w:ascii="Arial" w:hAnsi="Arial"/>
          <w:color w:val="auto"/>
          <w:sz w:val="22"/>
        </w:rPr>
        <w:t xml:space="preserve"> Learning Provider will be </w:t>
      </w:r>
      <w:proofErr w:type="spellStart"/>
      <w:r w:rsidR="00D25C17" w:rsidRPr="00D25C17">
        <w:rPr>
          <w:rFonts w:ascii="Arial" w:hAnsi="Arial"/>
          <w:color w:val="auto"/>
          <w:sz w:val="22"/>
          <w:highlight w:val="lightGray"/>
        </w:rPr>
        <w:t>xxxxxxxxxxxxxxxxxxxxxx</w:t>
      </w:r>
      <w:proofErr w:type="spellEnd"/>
      <w:r w:rsidR="00690728" w:rsidRPr="00D25C17">
        <w:rPr>
          <w:rFonts w:ascii="Arial" w:hAnsi="Arial"/>
          <w:color w:val="auto"/>
          <w:sz w:val="22"/>
        </w:rPr>
        <w:t xml:space="preserve">. </w:t>
      </w:r>
    </w:p>
    <w:p w14:paraId="5626AA96" w14:textId="09C01037" w:rsidR="00690728" w:rsidRPr="00D25C17" w:rsidRDefault="00736600" w:rsidP="00A33828">
      <w:pPr>
        <w:pStyle w:val="BodyText"/>
        <w:tabs>
          <w:tab w:val="left" w:pos="2520"/>
        </w:tabs>
        <w:spacing w:line="240" w:lineRule="auto"/>
        <w:ind w:left="2520"/>
        <w:jc w:val="left"/>
        <w:rPr>
          <w:rFonts w:ascii="Arial" w:hAnsi="Arial"/>
          <w:color w:val="auto"/>
          <w:sz w:val="22"/>
        </w:rPr>
      </w:pPr>
      <w:r>
        <w:rPr>
          <w:rFonts w:ascii="Arial" w:hAnsi="Arial"/>
          <w:color w:val="auto"/>
          <w:sz w:val="22"/>
        </w:rPr>
        <w:t>The programme</w:t>
      </w:r>
      <w:r w:rsidR="00690728" w:rsidRPr="00D25C17">
        <w:rPr>
          <w:rFonts w:ascii="Arial" w:hAnsi="Arial"/>
          <w:color w:val="auto"/>
          <w:sz w:val="22"/>
        </w:rPr>
        <w:t xml:space="preserve"> you will be undertaking is the </w:t>
      </w:r>
      <w:proofErr w:type="spellStart"/>
      <w:r w:rsidR="00D25C17" w:rsidRPr="00812DB2">
        <w:rPr>
          <w:rFonts w:ascii="Arial" w:hAnsi="Arial"/>
          <w:color w:val="auto"/>
          <w:sz w:val="22"/>
          <w:highlight w:val="lightGray"/>
        </w:rPr>
        <w:t>xxxxxxxxxxxx</w:t>
      </w:r>
      <w:proofErr w:type="spellEnd"/>
      <w:r w:rsidR="00690728" w:rsidRPr="00D25C17">
        <w:rPr>
          <w:rFonts w:ascii="Arial" w:hAnsi="Arial"/>
          <w:color w:val="auto"/>
          <w:sz w:val="22"/>
        </w:rPr>
        <w:t xml:space="preserve"> Apprenticeship </w:t>
      </w:r>
      <w:r w:rsidR="005A5C07" w:rsidRPr="00D25C17">
        <w:rPr>
          <w:rFonts w:ascii="Arial" w:hAnsi="Arial"/>
          <w:color w:val="auto"/>
          <w:sz w:val="22"/>
        </w:rPr>
        <w:t>Standard /or Apprenticeship Framework</w:t>
      </w:r>
      <w:r w:rsidR="004761F3">
        <w:rPr>
          <w:rFonts w:ascii="Arial" w:hAnsi="Arial"/>
          <w:color w:val="auto"/>
          <w:sz w:val="22"/>
        </w:rPr>
        <w:t xml:space="preserve"> Title</w:t>
      </w:r>
      <w:r w:rsidR="00D25C17">
        <w:rPr>
          <w:rFonts w:ascii="Arial" w:hAnsi="Arial"/>
          <w:color w:val="auto"/>
          <w:sz w:val="22"/>
        </w:rPr>
        <w:t xml:space="preserve"> </w:t>
      </w:r>
      <w:r w:rsidR="00D25C17" w:rsidRPr="00D25C17">
        <w:rPr>
          <w:rFonts w:ascii="Arial" w:hAnsi="Arial"/>
          <w:color w:val="auto"/>
          <w:sz w:val="22"/>
          <w:highlight w:val="lightGray"/>
        </w:rPr>
        <w:t>[delete as applicable]</w:t>
      </w:r>
      <w:r w:rsidR="005A5C07" w:rsidRPr="00D25C17">
        <w:rPr>
          <w:rFonts w:ascii="Arial" w:hAnsi="Arial"/>
          <w:color w:val="auto"/>
          <w:sz w:val="22"/>
        </w:rPr>
        <w:t xml:space="preserve"> L</w:t>
      </w:r>
      <w:r w:rsidR="00D25C17">
        <w:rPr>
          <w:rFonts w:ascii="Arial" w:hAnsi="Arial"/>
          <w:color w:val="auto"/>
          <w:sz w:val="22"/>
        </w:rPr>
        <w:t xml:space="preserve">evel </w:t>
      </w:r>
      <w:r w:rsidR="00D25C17" w:rsidRPr="00812DB2">
        <w:rPr>
          <w:rFonts w:ascii="Arial" w:hAnsi="Arial"/>
          <w:color w:val="auto"/>
          <w:sz w:val="22"/>
          <w:highlight w:val="lightGray"/>
        </w:rPr>
        <w:t>X</w:t>
      </w:r>
      <w:r>
        <w:rPr>
          <w:rFonts w:ascii="Arial" w:hAnsi="Arial"/>
          <w:color w:val="auto"/>
          <w:sz w:val="22"/>
        </w:rPr>
        <w:t>.</w:t>
      </w:r>
    </w:p>
    <w:p w14:paraId="246B2D7C" w14:textId="77777777" w:rsidR="006C5175" w:rsidRPr="00B77AC2" w:rsidRDefault="006C5175" w:rsidP="006C5175">
      <w:pPr>
        <w:ind w:left="2530"/>
        <w:rPr>
          <w:rFonts w:cs="Arial"/>
          <w:szCs w:val="22"/>
        </w:rPr>
      </w:pPr>
    </w:p>
    <w:p w14:paraId="3EBCC497" w14:textId="77777777" w:rsidR="006C5175" w:rsidRPr="00B77AC2" w:rsidRDefault="004B37C7" w:rsidP="006C5175">
      <w:pPr>
        <w:pStyle w:val="BodyText"/>
        <w:spacing w:line="240" w:lineRule="auto"/>
        <w:ind w:right="571"/>
        <w:rPr>
          <w:rFonts w:ascii="Arial" w:hAnsi="Arial" w:cs="Arial"/>
          <w:color w:val="auto"/>
          <w:sz w:val="22"/>
          <w:szCs w:val="22"/>
        </w:rPr>
      </w:pPr>
      <w:r>
        <w:rPr>
          <w:rFonts w:ascii="Arial" w:hAnsi="Arial" w:cs="Arial"/>
          <w:color w:val="auto"/>
          <w:sz w:val="22"/>
          <w:szCs w:val="22"/>
        </w:rPr>
        <w:t>This offer is conditional upon</w:t>
      </w:r>
      <w:r w:rsidR="006C5175" w:rsidRPr="00B77AC2">
        <w:rPr>
          <w:rFonts w:ascii="Arial" w:hAnsi="Arial" w:cs="Arial"/>
          <w:color w:val="auto"/>
          <w:sz w:val="22"/>
          <w:szCs w:val="22"/>
        </w:rPr>
        <w:t>:</w:t>
      </w:r>
    </w:p>
    <w:p w14:paraId="6ACEA6D3" w14:textId="77777777" w:rsidR="00812DB2" w:rsidRPr="00B77AC2" w:rsidRDefault="00812DB2" w:rsidP="00812DB2">
      <w:pPr>
        <w:pStyle w:val="BodyText"/>
        <w:numPr>
          <w:ilvl w:val="0"/>
          <w:numId w:val="1"/>
        </w:numPr>
        <w:spacing w:before="120" w:line="240" w:lineRule="auto"/>
        <w:ind w:left="714" w:right="573" w:hanging="357"/>
        <w:rPr>
          <w:rFonts w:ascii="Arial" w:hAnsi="Arial" w:cs="Arial"/>
          <w:color w:val="auto"/>
          <w:sz w:val="22"/>
          <w:szCs w:val="22"/>
        </w:rPr>
      </w:pPr>
      <w:r>
        <w:rPr>
          <w:rFonts w:ascii="Arial" w:hAnsi="Arial" w:cs="Arial"/>
          <w:color w:val="auto"/>
          <w:sz w:val="22"/>
          <w:szCs w:val="22"/>
        </w:rPr>
        <w:t>The University receiving references which it</w:t>
      </w:r>
      <w:r w:rsidRPr="00B77AC2">
        <w:rPr>
          <w:rFonts w:ascii="Arial" w:hAnsi="Arial" w:cs="Arial"/>
          <w:color w:val="auto"/>
          <w:sz w:val="22"/>
          <w:szCs w:val="22"/>
        </w:rPr>
        <w:t xml:space="preserve"> regards as satisfactory</w:t>
      </w:r>
      <w:r>
        <w:rPr>
          <w:rFonts w:ascii="Arial" w:hAnsi="Arial" w:cs="Arial"/>
          <w:color w:val="auto"/>
          <w:sz w:val="22"/>
          <w:szCs w:val="22"/>
        </w:rPr>
        <w:t>.</w:t>
      </w:r>
    </w:p>
    <w:p w14:paraId="14E2E1EB" w14:textId="77777777" w:rsidR="00812DB2" w:rsidRPr="00725709" w:rsidRDefault="00812DB2" w:rsidP="00812DB2">
      <w:pPr>
        <w:pStyle w:val="BodyText"/>
        <w:numPr>
          <w:ilvl w:val="0"/>
          <w:numId w:val="1"/>
        </w:numPr>
        <w:spacing w:before="120" w:line="240" w:lineRule="auto"/>
        <w:ind w:left="714" w:right="573" w:hanging="357"/>
        <w:rPr>
          <w:rFonts w:ascii="Arial" w:hAnsi="Arial" w:cs="Arial"/>
          <w:color w:val="auto"/>
          <w:sz w:val="22"/>
          <w:szCs w:val="22"/>
        </w:rPr>
      </w:pPr>
      <w:r w:rsidRPr="00725709">
        <w:rPr>
          <w:rFonts w:ascii="Arial" w:hAnsi="Arial" w:cs="Arial"/>
          <w:color w:val="auto"/>
          <w:sz w:val="22"/>
          <w:szCs w:val="22"/>
        </w:rPr>
        <w:t xml:space="preserve">You passing your current course (for example GCSE Level English) and being accepted onto the Apprenticeship </w:t>
      </w:r>
      <w:r w:rsidR="00736600" w:rsidRPr="00725709">
        <w:rPr>
          <w:rFonts w:ascii="Arial" w:hAnsi="Arial" w:cs="Arial"/>
          <w:color w:val="auto"/>
          <w:sz w:val="22"/>
          <w:szCs w:val="22"/>
        </w:rPr>
        <w:t>programme</w:t>
      </w:r>
      <w:r w:rsidRPr="00725709">
        <w:rPr>
          <w:rFonts w:ascii="Arial" w:hAnsi="Arial" w:cs="Arial"/>
          <w:color w:val="auto"/>
          <w:sz w:val="22"/>
          <w:szCs w:val="22"/>
        </w:rPr>
        <w:t xml:space="preserve"> </w:t>
      </w:r>
    </w:p>
    <w:p w14:paraId="5F01B22F" w14:textId="77777777" w:rsidR="00812DB2" w:rsidRPr="00B77AC2" w:rsidRDefault="00812DB2" w:rsidP="00812DB2">
      <w:pPr>
        <w:pStyle w:val="BodyText"/>
        <w:numPr>
          <w:ilvl w:val="0"/>
          <w:numId w:val="1"/>
        </w:numPr>
        <w:spacing w:before="120" w:line="240" w:lineRule="auto"/>
        <w:ind w:left="714" w:right="573" w:hanging="357"/>
        <w:rPr>
          <w:rFonts w:ascii="Arial" w:hAnsi="Arial" w:cs="Arial"/>
          <w:color w:val="auto"/>
          <w:sz w:val="22"/>
          <w:szCs w:val="22"/>
        </w:rPr>
      </w:pPr>
      <w:r>
        <w:rPr>
          <w:rFonts w:ascii="Arial" w:hAnsi="Arial" w:cs="Arial"/>
          <w:color w:val="auto"/>
          <w:sz w:val="22"/>
          <w:szCs w:val="22"/>
        </w:rPr>
        <w:t>You p</w:t>
      </w:r>
      <w:r w:rsidRPr="00B77AC2">
        <w:rPr>
          <w:rFonts w:ascii="Arial" w:hAnsi="Arial" w:cs="Arial"/>
          <w:color w:val="auto"/>
          <w:sz w:val="22"/>
          <w:szCs w:val="22"/>
        </w:rPr>
        <w:t>assing any probationary period that applies</w:t>
      </w:r>
      <w:r>
        <w:rPr>
          <w:rFonts w:ascii="Arial" w:hAnsi="Arial" w:cs="Arial"/>
          <w:color w:val="auto"/>
          <w:sz w:val="22"/>
          <w:szCs w:val="22"/>
        </w:rPr>
        <w:t>.</w:t>
      </w:r>
    </w:p>
    <w:p w14:paraId="5F1DAFA8" w14:textId="77777777" w:rsidR="00812DB2" w:rsidRDefault="00812DB2" w:rsidP="00812DB2">
      <w:pPr>
        <w:pStyle w:val="BodyText"/>
        <w:numPr>
          <w:ilvl w:val="0"/>
          <w:numId w:val="1"/>
        </w:numPr>
        <w:spacing w:before="120" w:line="240" w:lineRule="auto"/>
        <w:ind w:left="714" w:right="573" w:hanging="357"/>
        <w:jc w:val="left"/>
        <w:rPr>
          <w:rFonts w:ascii="Arial" w:hAnsi="Arial" w:cs="Arial"/>
          <w:color w:val="auto"/>
          <w:sz w:val="22"/>
          <w:szCs w:val="22"/>
        </w:rPr>
      </w:pPr>
      <w:r w:rsidRPr="00190A37">
        <w:rPr>
          <w:rFonts w:ascii="Arial" w:hAnsi="Arial" w:cs="Arial"/>
          <w:color w:val="auto"/>
          <w:sz w:val="22"/>
          <w:szCs w:val="22"/>
        </w:rPr>
        <w:t xml:space="preserve">You producing to the University original documents which </w:t>
      </w:r>
      <w:r>
        <w:rPr>
          <w:rFonts w:ascii="Arial" w:hAnsi="Arial" w:cs="Arial"/>
          <w:color w:val="auto"/>
          <w:sz w:val="22"/>
          <w:szCs w:val="22"/>
        </w:rPr>
        <w:t xml:space="preserve">prove </w:t>
      </w:r>
      <w:r w:rsidRPr="00190A37">
        <w:rPr>
          <w:rFonts w:ascii="Arial" w:hAnsi="Arial" w:cs="Arial"/>
          <w:color w:val="auto"/>
          <w:sz w:val="22"/>
          <w:szCs w:val="22"/>
        </w:rPr>
        <w:t xml:space="preserve">your right to work in the UK </w:t>
      </w:r>
      <w:r>
        <w:rPr>
          <w:rFonts w:ascii="Arial" w:hAnsi="Arial" w:cs="Arial"/>
          <w:color w:val="auto"/>
          <w:sz w:val="22"/>
          <w:szCs w:val="22"/>
        </w:rPr>
        <w:t xml:space="preserve">before employment commences. If </w:t>
      </w:r>
      <w:r w:rsidRPr="00190A37">
        <w:rPr>
          <w:rFonts w:ascii="Arial" w:hAnsi="Arial" w:cs="Arial"/>
          <w:color w:val="auto"/>
          <w:sz w:val="22"/>
          <w:szCs w:val="22"/>
        </w:rPr>
        <w:t>you are subject to immigration control</w:t>
      </w:r>
      <w:r>
        <w:rPr>
          <w:rFonts w:ascii="Arial" w:hAnsi="Arial" w:cs="Arial"/>
          <w:color w:val="auto"/>
          <w:sz w:val="22"/>
          <w:szCs w:val="22"/>
        </w:rPr>
        <w:t xml:space="preserve">, this will include evidencing your permission to work in the UK as conferred by UK Visas and Immigration. </w:t>
      </w:r>
      <w:r w:rsidRPr="00871E0F">
        <w:rPr>
          <w:rFonts w:ascii="Arial" w:hAnsi="Arial" w:cs="Arial"/>
          <w:b/>
          <w:color w:val="auto"/>
          <w:sz w:val="22"/>
          <w:szCs w:val="22"/>
        </w:rPr>
        <w:t xml:space="preserve">You will not </w:t>
      </w:r>
      <w:r>
        <w:rPr>
          <w:rFonts w:ascii="Arial" w:hAnsi="Arial" w:cs="Arial"/>
          <w:b/>
          <w:color w:val="auto"/>
          <w:sz w:val="22"/>
          <w:szCs w:val="22"/>
        </w:rPr>
        <w:t xml:space="preserve">receive a contract of employment, </w:t>
      </w:r>
      <w:r w:rsidRPr="00871E0F">
        <w:rPr>
          <w:rFonts w:ascii="Arial" w:hAnsi="Arial" w:cs="Arial"/>
          <w:b/>
          <w:color w:val="auto"/>
          <w:sz w:val="22"/>
          <w:szCs w:val="22"/>
        </w:rPr>
        <w:t>be able to start work</w:t>
      </w:r>
      <w:r>
        <w:rPr>
          <w:rFonts w:ascii="Arial" w:hAnsi="Arial" w:cs="Arial"/>
          <w:b/>
          <w:color w:val="auto"/>
          <w:sz w:val="22"/>
          <w:szCs w:val="22"/>
        </w:rPr>
        <w:t xml:space="preserve"> </w:t>
      </w:r>
      <w:r w:rsidRPr="00871E0F">
        <w:rPr>
          <w:rFonts w:ascii="Arial" w:hAnsi="Arial" w:cs="Arial"/>
          <w:b/>
          <w:color w:val="auto"/>
          <w:sz w:val="22"/>
          <w:szCs w:val="22"/>
        </w:rPr>
        <w:t xml:space="preserve">or start receiving pay until we </w:t>
      </w:r>
      <w:r>
        <w:rPr>
          <w:rFonts w:ascii="Arial" w:hAnsi="Arial" w:cs="Arial"/>
          <w:b/>
          <w:color w:val="auto"/>
          <w:sz w:val="22"/>
          <w:szCs w:val="22"/>
        </w:rPr>
        <w:t xml:space="preserve">have checked and taken copies of these documents, and </w:t>
      </w:r>
      <w:r w:rsidRPr="00871E0F">
        <w:rPr>
          <w:rFonts w:ascii="Arial" w:hAnsi="Arial" w:cs="Arial"/>
          <w:b/>
          <w:color w:val="auto"/>
          <w:sz w:val="22"/>
          <w:szCs w:val="22"/>
        </w:rPr>
        <w:t>are satisfied that you have the right to work in the UK.</w:t>
      </w:r>
      <w:r>
        <w:rPr>
          <w:rFonts w:ascii="Arial" w:hAnsi="Arial" w:cs="Arial"/>
          <w:color w:val="auto"/>
          <w:sz w:val="22"/>
          <w:szCs w:val="22"/>
        </w:rPr>
        <w:t xml:space="preserve"> </w:t>
      </w:r>
    </w:p>
    <w:p w14:paraId="10E8A02B" w14:textId="77777777" w:rsidR="00812DB2" w:rsidRDefault="00812DB2" w:rsidP="00812DB2">
      <w:pPr>
        <w:pStyle w:val="BodyText"/>
        <w:spacing w:before="120" w:line="240" w:lineRule="auto"/>
        <w:ind w:left="357" w:right="573"/>
        <w:jc w:val="left"/>
        <w:rPr>
          <w:rFonts w:ascii="Arial" w:hAnsi="Arial" w:cs="Arial"/>
          <w:color w:val="auto"/>
          <w:sz w:val="22"/>
          <w:szCs w:val="22"/>
        </w:rPr>
      </w:pPr>
      <w:r>
        <w:rPr>
          <w:rFonts w:ascii="Arial" w:hAnsi="Arial" w:cs="Arial"/>
          <w:color w:val="auto"/>
          <w:sz w:val="22"/>
          <w:szCs w:val="22"/>
        </w:rPr>
        <w:fldChar w:fldCharType="begin">
          <w:ffData>
            <w:name w:val=""/>
            <w:enabled/>
            <w:calcOnExit w:val="0"/>
            <w:textInput>
              <w:default w:val="[Retain the following bullet points only if relevant; delete details which are not applicable.]"/>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[Retain the following bullet points only if relevant; delete details which are not applicable.]</w:t>
      </w:r>
      <w:r>
        <w:rPr>
          <w:rFonts w:ascii="Arial" w:hAnsi="Arial" w:cs="Arial"/>
          <w:color w:val="auto"/>
          <w:sz w:val="22"/>
          <w:szCs w:val="22"/>
        </w:rPr>
        <w:fldChar w:fldCharType="end"/>
      </w:r>
      <w:r w:rsidRPr="00190A37">
        <w:rPr>
          <w:rFonts w:ascii="Arial" w:hAnsi="Arial" w:cs="Arial"/>
          <w:color w:val="auto"/>
          <w:sz w:val="22"/>
          <w:szCs w:val="22"/>
        </w:rPr>
        <w:t xml:space="preserve"> </w:t>
      </w:r>
    </w:p>
    <w:p w14:paraId="475546D2" w14:textId="77777777" w:rsidR="00812DB2" w:rsidRDefault="00812DB2" w:rsidP="00812DB2">
      <w:pPr>
        <w:pStyle w:val="BodyText"/>
        <w:numPr>
          <w:ilvl w:val="0"/>
          <w:numId w:val="1"/>
        </w:numPr>
        <w:spacing w:before="120" w:line="240" w:lineRule="auto"/>
        <w:ind w:right="573"/>
        <w:jc w:val="left"/>
        <w:rPr>
          <w:rFonts w:ascii="Arial" w:hAnsi="Arial" w:cs="Arial"/>
          <w:color w:val="auto"/>
          <w:sz w:val="22"/>
          <w:szCs w:val="22"/>
        </w:rPr>
      </w:pPr>
      <w:r>
        <w:rPr>
          <w:rFonts w:ascii="Arial" w:hAnsi="Arial" w:cs="Arial"/>
          <w:color w:val="auto"/>
          <w:sz w:val="22"/>
          <w:szCs w:val="22"/>
        </w:rPr>
        <w:t>T</w:t>
      </w:r>
      <w:r w:rsidRPr="00190A37">
        <w:rPr>
          <w:rFonts w:ascii="Arial" w:hAnsi="Arial" w:cs="Arial"/>
          <w:color w:val="auto"/>
          <w:sz w:val="22"/>
          <w:szCs w:val="22"/>
        </w:rPr>
        <w:t>he satisfactory outcome of</w:t>
      </w:r>
      <w:r>
        <w:rPr>
          <w:rFonts w:ascii="Arial" w:hAnsi="Arial" w:cs="Arial"/>
          <w:color w:val="auto"/>
          <w:sz w:val="22"/>
          <w:szCs w:val="22"/>
        </w:rPr>
        <w:t xml:space="preserve"> </w:t>
      </w:r>
      <w:r w:rsidRPr="00A03ED6">
        <w:rPr>
          <w:rFonts w:ascii="Arial" w:hAnsi="Arial" w:cs="Arial"/>
          <w:color w:val="auto"/>
          <w:sz w:val="22"/>
          <w:szCs w:val="22"/>
          <w:highlight w:val="lightGray"/>
        </w:rPr>
        <w:t xml:space="preserve">[detail any further </w:t>
      </w:r>
      <w:r>
        <w:rPr>
          <w:rFonts w:ascii="Arial" w:hAnsi="Arial" w:cs="Arial"/>
          <w:color w:val="auto"/>
          <w:sz w:val="22"/>
          <w:szCs w:val="22"/>
          <w:highlight w:val="lightGray"/>
        </w:rPr>
        <w:t>screening</w:t>
      </w:r>
      <w:r w:rsidRPr="00A03ED6">
        <w:rPr>
          <w:rFonts w:ascii="Arial" w:hAnsi="Arial" w:cs="Arial"/>
          <w:color w:val="auto"/>
          <w:sz w:val="22"/>
          <w:szCs w:val="22"/>
          <w:highlight w:val="lightGray"/>
        </w:rPr>
        <w:t xml:space="preserve"> checks required e.g. </w:t>
      </w:r>
      <w:r>
        <w:rPr>
          <w:rFonts w:ascii="Arial" w:hAnsi="Arial" w:cs="Arial"/>
          <w:color w:val="auto"/>
          <w:sz w:val="22"/>
          <w:szCs w:val="22"/>
          <w:highlight w:val="lightGray"/>
        </w:rPr>
        <w:t xml:space="preserve">criminal record checks – a basic disclosure, </w:t>
      </w:r>
      <w:r w:rsidRPr="00A03ED6">
        <w:rPr>
          <w:rFonts w:ascii="Arial" w:hAnsi="Arial" w:cs="Arial"/>
          <w:color w:val="auto"/>
          <w:sz w:val="22"/>
          <w:szCs w:val="22"/>
          <w:highlight w:val="lightGray"/>
        </w:rPr>
        <w:t xml:space="preserve">standard </w:t>
      </w:r>
      <w:r>
        <w:rPr>
          <w:rFonts w:ascii="Arial" w:hAnsi="Arial" w:cs="Arial"/>
          <w:color w:val="auto"/>
          <w:sz w:val="22"/>
          <w:szCs w:val="22"/>
          <w:highlight w:val="lightGray"/>
        </w:rPr>
        <w:t xml:space="preserve">or enhanced check via the  </w:t>
      </w:r>
      <w:r w:rsidRPr="00A03ED6">
        <w:rPr>
          <w:rFonts w:ascii="Arial" w:hAnsi="Arial" w:cs="Arial"/>
          <w:color w:val="auto"/>
          <w:sz w:val="22"/>
          <w:szCs w:val="22"/>
          <w:highlight w:val="lightGray"/>
        </w:rPr>
        <w:t>Disclosure and Barring Service (DBS)</w:t>
      </w:r>
      <w:r>
        <w:rPr>
          <w:rFonts w:ascii="Arial" w:hAnsi="Arial" w:cs="Arial"/>
          <w:color w:val="auto"/>
          <w:sz w:val="22"/>
          <w:szCs w:val="22"/>
          <w:highlight w:val="lightGray"/>
        </w:rPr>
        <w:t>, and/or a security check. S</w:t>
      </w:r>
      <w:r w:rsidRPr="00A03ED6">
        <w:rPr>
          <w:rFonts w:ascii="Arial" w:hAnsi="Arial" w:cs="Arial"/>
          <w:color w:val="auto"/>
          <w:sz w:val="22"/>
          <w:szCs w:val="22"/>
          <w:highlight w:val="lightGray"/>
        </w:rPr>
        <w:t xml:space="preserve">ee </w:t>
      </w:r>
      <w:hyperlink r:id="rId14" w:history="1">
        <w:r w:rsidRPr="00A03ED6">
          <w:rPr>
            <w:rStyle w:val="Hyperlink"/>
            <w:rFonts w:ascii="Arial" w:hAnsi="Arial" w:cs="Arial"/>
            <w:sz w:val="22"/>
            <w:szCs w:val="22"/>
            <w:highlight w:val="lightGray"/>
          </w:rPr>
          <w:t>http://www.hr.admin.cam.ac.uk/recruitment/stage-4b-screening</w:t>
        </w:r>
      </w:hyperlink>
      <w:r w:rsidRPr="00A03ED6">
        <w:rPr>
          <w:rFonts w:ascii="Arial" w:hAnsi="Arial" w:cs="Arial"/>
          <w:color w:val="auto"/>
          <w:sz w:val="22"/>
          <w:szCs w:val="22"/>
          <w:highlight w:val="lightGray"/>
        </w:rPr>
        <w:t xml:space="preserve"> for guidance].</w:t>
      </w:r>
      <w:r>
        <w:rPr>
          <w:rFonts w:ascii="Arial" w:hAnsi="Arial" w:cs="Arial"/>
          <w:color w:val="auto"/>
          <w:sz w:val="22"/>
          <w:szCs w:val="22"/>
        </w:rPr>
        <w:t xml:space="preserve"> </w:t>
      </w:r>
      <w:r w:rsidRPr="00190A37">
        <w:rPr>
          <w:rFonts w:ascii="Arial" w:hAnsi="Arial" w:cs="Arial"/>
          <w:color w:val="auto"/>
          <w:sz w:val="22"/>
          <w:szCs w:val="22"/>
        </w:rPr>
        <w:t>Whether a</w:t>
      </w:r>
      <w:r>
        <w:rPr>
          <w:rFonts w:ascii="Arial" w:hAnsi="Arial" w:cs="Arial"/>
          <w:color w:val="auto"/>
          <w:sz w:val="22"/>
          <w:szCs w:val="22"/>
        </w:rPr>
        <w:t xml:space="preserve"> check</w:t>
      </w:r>
      <w:r w:rsidRPr="00190A37">
        <w:rPr>
          <w:rFonts w:ascii="Arial" w:hAnsi="Arial" w:cs="Arial"/>
          <w:color w:val="auto"/>
          <w:sz w:val="22"/>
          <w:szCs w:val="22"/>
        </w:rPr>
        <w:t xml:space="preserve"> outcome is satisfactory will be determined by the University.</w:t>
      </w:r>
      <w:r>
        <w:rPr>
          <w:rFonts w:ascii="Arial" w:hAnsi="Arial" w:cs="Arial"/>
          <w:color w:val="auto"/>
          <w:sz w:val="22"/>
          <w:szCs w:val="22"/>
        </w:rPr>
        <w:t xml:space="preserve"> </w:t>
      </w:r>
    </w:p>
    <w:p w14:paraId="2D8ABEC8" w14:textId="77777777" w:rsidR="00812DB2" w:rsidRPr="00CC6DF2" w:rsidRDefault="00736600" w:rsidP="00812DB2">
      <w:pPr>
        <w:pStyle w:val="BodyText"/>
        <w:numPr>
          <w:ilvl w:val="0"/>
          <w:numId w:val="1"/>
        </w:numPr>
        <w:spacing w:before="120" w:line="240" w:lineRule="auto"/>
        <w:ind w:left="714" w:right="573" w:hanging="357"/>
        <w:jc w:val="left"/>
        <w:rPr>
          <w:rFonts w:ascii="Arial" w:hAnsi="Arial" w:cs="Arial"/>
          <w:color w:val="auto"/>
          <w:sz w:val="22"/>
          <w:szCs w:val="22"/>
        </w:rPr>
      </w:pPr>
      <w:r>
        <w:rPr>
          <w:rFonts w:ascii="Arial" w:hAnsi="Arial" w:cs="Arial"/>
          <w:color w:val="auto"/>
          <w:sz w:val="22"/>
          <w:szCs w:val="22"/>
        </w:rPr>
        <w:t xml:space="preserve">You acquiring </w:t>
      </w:r>
      <w:r w:rsidR="00812DB2">
        <w:rPr>
          <w:rFonts w:ascii="Arial" w:hAnsi="Arial" w:cs="Arial"/>
          <w:color w:val="auto"/>
          <w:sz w:val="22"/>
          <w:szCs w:val="22"/>
        </w:rPr>
        <w:t>a Research Passport.</w:t>
      </w:r>
    </w:p>
    <w:p w14:paraId="3EC5C5FD" w14:textId="77777777" w:rsidR="00902BF8" w:rsidRDefault="00902BF8" w:rsidP="004C5E66">
      <w:pPr>
        <w:pStyle w:val="BodyText"/>
        <w:spacing w:line="240" w:lineRule="auto"/>
        <w:ind w:right="571"/>
        <w:jc w:val="left"/>
        <w:rPr>
          <w:rFonts w:ascii="Arial" w:hAnsi="Arial" w:cs="Arial"/>
          <w:color w:val="auto"/>
          <w:sz w:val="22"/>
          <w:szCs w:val="22"/>
        </w:rPr>
      </w:pPr>
    </w:p>
    <w:p w14:paraId="444951C1" w14:textId="77777777" w:rsidR="00812DB2" w:rsidRDefault="00812DB2" w:rsidP="00812DB2">
      <w:pPr>
        <w:pStyle w:val="BodyText"/>
        <w:spacing w:line="240" w:lineRule="auto"/>
        <w:ind w:right="571"/>
        <w:jc w:val="left"/>
        <w:rPr>
          <w:rFonts w:ascii="Arial" w:hAnsi="Arial" w:cs="Arial"/>
          <w:color w:val="auto"/>
          <w:sz w:val="22"/>
          <w:szCs w:val="22"/>
        </w:rPr>
      </w:pPr>
      <w:r>
        <w:rPr>
          <w:rFonts w:ascii="Arial" w:hAnsi="Arial" w:cs="Arial"/>
          <w:color w:val="auto"/>
          <w:sz w:val="22"/>
          <w:szCs w:val="22"/>
        </w:rPr>
        <w:t xml:space="preserve">I would be grateful if you would send your written </w:t>
      </w:r>
      <w:r w:rsidRPr="00B77AC2">
        <w:rPr>
          <w:rFonts w:ascii="Arial" w:hAnsi="Arial" w:cs="Arial"/>
          <w:color w:val="auto"/>
          <w:sz w:val="22"/>
          <w:szCs w:val="22"/>
        </w:rPr>
        <w:t>acceptance of this conditional offe</w:t>
      </w:r>
      <w:r>
        <w:rPr>
          <w:rFonts w:ascii="Arial" w:hAnsi="Arial" w:cs="Arial"/>
          <w:color w:val="auto"/>
          <w:sz w:val="22"/>
          <w:szCs w:val="22"/>
        </w:rPr>
        <w:t xml:space="preserve">r to me as soon as possible. Please also complete and return the enclosed </w:t>
      </w:r>
      <w:r>
        <w:rPr>
          <w:rFonts w:ascii="Arial" w:hAnsi="Arial" w:cs="Arial"/>
          <w:color w:val="auto"/>
          <w:sz w:val="22"/>
          <w:szCs w:val="22"/>
        </w:rPr>
        <w:fldChar w:fldCharType="begin">
          <w:ffData>
            <w:name w:val=""/>
            <w:enabled/>
            <w:calcOnExit w:val="0"/>
            <w:textInput>
              <w:default w:val="[Retain bullets about screening checks only where applicable; CHRIS/22 required unless the individual is a current University employee; OHF30 always required]"/>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[Retain bullets about screening checks only where applicable; CHRIS/22 required unless the individual is a current University employee; OHF30 always required]</w:t>
      </w:r>
      <w:r>
        <w:rPr>
          <w:rFonts w:ascii="Arial" w:hAnsi="Arial" w:cs="Arial"/>
          <w:color w:val="auto"/>
          <w:sz w:val="22"/>
          <w:szCs w:val="22"/>
        </w:rPr>
        <w:fldChar w:fldCharType="end"/>
      </w:r>
      <w:r>
        <w:rPr>
          <w:rFonts w:ascii="Arial" w:hAnsi="Arial" w:cs="Arial"/>
          <w:color w:val="auto"/>
          <w:sz w:val="22"/>
          <w:szCs w:val="22"/>
        </w:rPr>
        <w:t>:</w:t>
      </w:r>
    </w:p>
    <w:p w14:paraId="4BD22098" w14:textId="77777777" w:rsidR="00812DB2" w:rsidRDefault="00812DB2" w:rsidP="00812DB2">
      <w:pPr>
        <w:pStyle w:val="BodyText"/>
        <w:numPr>
          <w:ilvl w:val="0"/>
          <w:numId w:val="3"/>
        </w:numPr>
        <w:spacing w:before="120" w:line="240" w:lineRule="auto"/>
        <w:ind w:left="714" w:right="573" w:hanging="357"/>
        <w:jc w:val="left"/>
        <w:rPr>
          <w:rFonts w:ascii="Arial" w:hAnsi="Arial" w:cs="Arial"/>
          <w:color w:val="auto"/>
          <w:sz w:val="22"/>
          <w:szCs w:val="22"/>
        </w:rPr>
      </w:pPr>
      <w:r w:rsidRPr="00520F5D">
        <w:rPr>
          <w:rFonts w:ascii="Arial" w:hAnsi="Arial" w:cs="Arial"/>
          <w:b/>
          <w:color w:val="auto"/>
          <w:sz w:val="22"/>
          <w:szCs w:val="22"/>
        </w:rPr>
        <w:t>CHRIS/22 form</w:t>
      </w:r>
      <w:r>
        <w:rPr>
          <w:rFonts w:ascii="Arial" w:hAnsi="Arial" w:cs="Arial"/>
          <w:color w:val="auto"/>
          <w:sz w:val="22"/>
          <w:szCs w:val="22"/>
        </w:rPr>
        <w:t xml:space="preserve"> – this is </w:t>
      </w:r>
      <w:r w:rsidRPr="00B77AC2">
        <w:rPr>
          <w:rFonts w:ascii="Arial" w:hAnsi="Arial" w:cs="Arial"/>
          <w:color w:val="auto"/>
          <w:sz w:val="22"/>
          <w:szCs w:val="22"/>
        </w:rPr>
        <w:t>required to make arrangements for you to be paid once you start w</w:t>
      </w:r>
      <w:r>
        <w:rPr>
          <w:rFonts w:ascii="Arial" w:hAnsi="Arial" w:cs="Arial"/>
          <w:color w:val="auto"/>
          <w:sz w:val="22"/>
          <w:szCs w:val="22"/>
        </w:rPr>
        <w:t>ork. Your first payment may</w:t>
      </w:r>
      <w:r w:rsidRPr="00B77AC2">
        <w:rPr>
          <w:rFonts w:ascii="Arial" w:hAnsi="Arial" w:cs="Arial"/>
          <w:color w:val="auto"/>
          <w:sz w:val="22"/>
          <w:szCs w:val="22"/>
        </w:rPr>
        <w:t xml:space="preserve"> be delayed if this is not received in time for payroll cut-off in the month in which you start.  Payroll cut-off dates vary but are around the 10</w:t>
      </w:r>
      <w:r w:rsidRPr="00B77AC2">
        <w:rPr>
          <w:rFonts w:ascii="Arial" w:hAnsi="Arial" w:cs="Arial"/>
          <w:color w:val="auto"/>
          <w:sz w:val="22"/>
          <w:szCs w:val="22"/>
          <w:vertAlign w:val="superscript"/>
        </w:rPr>
        <w:t>th</w:t>
      </w:r>
      <w:r>
        <w:rPr>
          <w:rFonts w:ascii="Arial" w:hAnsi="Arial" w:cs="Arial"/>
          <w:color w:val="auto"/>
          <w:sz w:val="22"/>
          <w:szCs w:val="22"/>
        </w:rPr>
        <w:t xml:space="preserve"> of each month. </w:t>
      </w:r>
      <w:r w:rsidRPr="00B77AC2">
        <w:rPr>
          <w:rFonts w:ascii="Arial" w:hAnsi="Arial" w:cs="Arial"/>
          <w:color w:val="auto"/>
          <w:sz w:val="22"/>
          <w:szCs w:val="22"/>
        </w:rPr>
        <w:t>Pay date is normally the 26</w:t>
      </w:r>
      <w:r w:rsidRPr="00B77AC2">
        <w:rPr>
          <w:rFonts w:ascii="Arial" w:hAnsi="Arial" w:cs="Arial"/>
          <w:color w:val="auto"/>
          <w:sz w:val="22"/>
          <w:szCs w:val="22"/>
          <w:vertAlign w:val="superscript"/>
        </w:rPr>
        <w:t>th</w:t>
      </w:r>
      <w:r w:rsidRPr="00B77AC2">
        <w:rPr>
          <w:rFonts w:ascii="Arial" w:hAnsi="Arial" w:cs="Arial"/>
          <w:color w:val="auto"/>
          <w:sz w:val="22"/>
          <w:szCs w:val="22"/>
        </w:rPr>
        <w:t xml:space="preserve"> of each month.</w:t>
      </w:r>
    </w:p>
    <w:p w14:paraId="57394BFF" w14:textId="77777777" w:rsidR="00812DB2" w:rsidRDefault="00812DB2" w:rsidP="00812DB2">
      <w:pPr>
        <w:pStyle w:val="BodyText"/>
        <w:numPr>
          <w:ilvl w:val="0"/>
          <w:numId w:val="3"/>
        </w:numPr>
        <w:spacing w:before="120" w:line="240" w:lineRule="auto"/>
        <w:ind w:left="714" w:right="573" w:hanging="357"/>
        <w:jc w:val="left"/>
        <w:rPr>
          <w:rFonts w:ascii="Arial" w:hAnsi="Arial" w:cs="Arial"/>
          <w:color w:val="auto"/>
          <w:sz w:val="22"/>
          <w:szCs w:val="22"/>
        </w:rPr>
      </w:pPr>
      <w:r w:rsidRPr="00520F5D">
        <w:rPr>
          <w:rFonts w:ascii="Arial" w:hAnsi="Arial" w:cs="Arial"/>
          <w:b/>
          <w:color w:val="auto"/>
          <w:sz w:val="22"/>
          <w:szCs w:val="22"/>
        </w:rPr>
        <w:t>OHF30 Work Health Declaration</w:t>
      </w:r>
      <w:r>
        <w:rPr>
          <w:rFonts w:ascii="Arial" w:hAnsi="Arial" w:cs="Arial"/>
          <w:color w:val="auto"/>
          <w:sz w:val="22"/>
          <w:szCs w:val="22"/>
        </w:rPr>
        <w:t xml:space="preserve"> – t</w:t>
      </w:r>
      <w:r w:rsidRPr="00520F5D">
        <w:rPr>
          <w:rFonts w:ascii="Arial" w:hAnsi="Arial" w:cs="Arial"/>
          <w:color w:val="auto"/>
          <w:sz w:val="22"/>
          <w:szCs w:val="22"/>
        </w:rPr>
        <w:t>he purpose of this form is to give you the opportunity to declare a</w:t>
      </w:r>
      <w:r w:rsidRPr="00F86EC5">
        <w:rPr>
          <w:rFonts w:ascii="Arial" w:hAnsi="Arial" w:cs="Arial"/>
          <w:color w:val="auto"/>
          <w:sz w:val="22"/>
          <w:szCs w:val="22"/>
        </w:rPr>
        <w:t>ny health problems or disabilit</w:t>
      </w:r>
      <w:r>
        <w:rPr>
          <w:rFonts w:ascii="Arial" w:hAnsi="Arial" w:cs="Arial"/>
          <w:color w:val="auto"/>
          <w:sz w:val="22"/>
          <w:szCs w:val="22"/>
        </w:rPr>
        <w:t>ies</w:t>
      </w:r>
      <w:r w:rsidRPr="00F86EC5">
        <w:rPr>
          <w:rFonts w:ascii="Arial" w:hAnsi="Arial" w:cs="Arial"/>
          <w:color w:val="auto"/>
          <w:sz w:val="22"/>
          <w:szCs w:val="22"/>
        </w:rPr>
        <w:t xml:space="preserve"> that could affect </w:t>
      </w:r>
      <w:r>
        <w:rPr>
          <w:rFonts w:ascii="Arial" w:hAnsi="Arial" w:cs="Arial"/>
          <w:color w:val="auto"/>
          <w:sz w:val="22"/>
          <w:szCs w:val="22"/>
        </w:rPr>
        <w:t xml:space="preserve">your </w:t>
      </w:r>
      <w:r w:rsidRPr="00520F5D">
        <w:rPr>
          <w:rFonts w:ascii="Arial" w:hAnsi="Arial" w:cs="Arial"/>
          <w:color w:val="auto"/>
          <w:sz w:val="22"/>
          <w:szCs w:val="22"/>
        </w:rPr>
        <w:t>ability to effectively and safely undertake the duties of the job offered</w:t>
      </w:r>
      <w:r>
        <w:rPr>
          <w:rFonts w:ascii="Arial" w:hAnsi="Arial" w:cs="Arial"/>
          <w:color w:val="auto"/>
          <w:sz w:val="22"/>
          <w:szCs w:val="22"/>
        </w:rPr>
        <w:t xml:space="preserve">. </w:t>
      </w:r>
      <w:r w:rsidRPr="00520F5D">
        <w:rPr>
          <w:rFonts w:ascii="Arial" w:hAnsi="Arial" w:cs="Arial"/>
          <w:color w:val="auto"/>
          <w:sz w:val="22"/>
          <w:szCs w:val="22"/>
        </w:rPr>
        <w:t>Should advice be required in relation to your work and health</w:t>
      </w:r>
      <w:r>
        <w:rPr>
          <w:rFonts w:ascii="Arial" w:hAnsi="Arial" w:cs="Arial"/>
          <w:color w:val="auto"/>
          <w:sz w:val="22"/>
          <w:szCs w:val="22"/>
        </w:rPr>
        <w:t xml:space="preserve"> that requires specialist input, </w:t>
      </w:r>
      <w:r w:rsidRPr="00520F5D">
        <w:rPr>
          <w:rFonts w:ascii="Arial" w:hAnsi="Arial" w:cs="Arial"/>
          <w:color w:val="auto"/>
          <w:sz w:val="22"/>
          <w:szCs w:val="22"/>
        </w:rPr>
        <w:t>you will be referred to</w:t>
      </w:r>
      <w:r>
        <w:rPr>
          <w:rFonts w:ascii="Arial" w:hAnsi="Arial" w:cs="Arial"/>
          <w:color w:val="auto"/>
          <w:sz w:val="22"/>
          <w:szCs w:val="22"/>
        </w:rPr>
        <w:t xml:space="preserve"> the University</w:t>
      </w:r>
      <w:r w:rsidRPr="00520F5D">
        <w:rPr>
          <w:rFonts w:ascii="Arial" w:hAnsi="Arial" w:cs="Arial"/>
          <w:color w:val="auto"/>
          <w:sz w:val="22"/>
          <w:szCs w:val="22"/>
        </w:rPr>
        <w:t xml:space="preserve"> Occupational Health</w:t>
      </w:r>
      <w:r>
        <w:rPr>
          <w:rFonts w:ascii="Arial" w:hAnsi="Arial" w:cs="Arial"/>
          <w:color w:val="auto"/>
          <w:sz w:val="22"/>
          <w:szCs w:val="22"/>
        </w:rPr>
        <w:t xml:space="preserve"> Service for a confidential assessment</w:t>
      </w:r>
      <w:r w:rsidRPr="00520F5D">
        <w:rPr>
          <w:rFonts w:ascii="Arial" w:hAnsi="Arial" w:cs="Arial"/>
          <w:color w:val="auto"/>
          <w:sz w:val="22"/>
          <w:szCs w:val="22"/>
        </w:rPr>
        <w:t>.</w:t>
      </w:r>
      <w:r>
        <w:rPr>
          <w:rFonts w:ascii="Arial" w:hAnsi="Arial" w:cs="Arial"/>
          <w:color w:val="auto"/>
          <w:sz w:val="22"/>
          <w:szCs w:val="22"/>
        </w:rPr>
        <w:t xml:space="preserve"> With your consent, factual information regarding any recommendations to support you at work will then be made available to you and your manager. </w:t>
      </w:r>
      <w:r w:rsidRPr="00F76624">
        <w:rPr>
          <w:rFonts w:ascii="Arial" w:hAnsi="Arial"/>
          <w:sz w:val="20"/>
        </w:rPr>
        <w:t xml:space="preserve"> </w:t>
      </w:r>
      <w:r>
        <w:rPr>
          <w:rFonts w:ascii="Arial" w:hAnsi="Arial" w:cs="Arial"/>
          <w:color w:val="auto"/>
          <w:sz w:val="22"/>
          <w:szCs w:val="22"/>
        </w:rPr>
        <w:fldChar w:fldCharType="begin">
          <w:ffData>
            <w:name w:val=""/>
            <w:enabled/>
            <w:calcOnExit w:val="0"/>
            <w:textInput>
              <w:default w:val="[Insert details of any further health screening/surveillance identified as required by the OHF29 Job Hazard Evaluation form.]"/>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[Insert details of any further health screening/surveillance identified as required by the OHF29 Job Hazard Evaluation form.]</w:t>
      </w:r>
      <w:r>
        <w:rPr>
          <w:rFonts w:ascii="Arial" w:hAnsi="Arial" w:cs="Arial"/>
          <w:color w:val="auto"/>
          <w:sz w:val="22"/>
          <w:szCs w:val="22"/>
        </w:rPr>
        <w:fldChar w:fldCharType="end"/>
      </w:r>
    </w:p>
    <w:p w14:paraId="4C255B3D" w14:textId="77777777" w:rsidR="00812DB2" w:rsidRPr="00CB0926" w:rsidRDefault="00812DB2" w:rsidP="00812DB2">
      <w:pPr>
        <w:pStyle w:val="Default"/>
        <w:numPr>
          <w:ilvl w:val="0"/>
          <w:numId w:val="3"/>
        </w:numPr>
        <w:spacing w:before="120" w:after="43"/>
        <w:ind w:left="714" w:hanging="357"/>
        <w:rPr>
          <w:sz w:val="22"/>
          <w:szCs w:val="22"/>
        </w:rPr>
      </w:pPr>
      <w:r w:rsidRPr="001A2307">
        <w:rPr>
          <w:b/>
          <w:sz w:val="22"/>
          <w:szCs w:val="22"/>
        </w:rPr>
        <w:t xml:space="preserve">Disclosure and Barring Service </w:t>
      </w:r>
      <w:r>
        <w:rPr>
          <w:b/>
          <w:sz w:val="22"/>
          <w:szCs w:val="22"/>
        </w:rPr>
        <w:t xml:space="preserve">(DBS) </w:t>
      </w:r>
      <w:r w:rsidRPr="001A2307">
        <w:rPr>
          <w:b/>
          <w:sz w:val="22"/>
          <w:szCs w:val="22"/>
        </w:rPr>
        <w:t>Application Form</w:t>
      </w:r>
      <w:r>
        <w:rPr>
          <w:b/>
          <w:sz w:val="22"/>
          <w:szCs w:val="22"/>
        </w:rPr>
        <w:t xml:space="preserve"> </w:t>
      </w:r>
      <w:r>
        <w:rPr>
          <w:color w:val="auto"/>
          <w:sz w:val="22"/>
          <w:szCs w:val="22"/>
        </w:rPr>
        <w:fldChar w:fldCharType="begin">
          <w:ffData>
            <w:name w:val=""/>
            <w:enabled/>
            <w:calcOnExit w:val="0"/>
            <w:textInput>
              <w:default w:val="[Retain only where using a paper DBS form]"/>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[Retain only where using a paper DBS form]</w:t>
      </w:r>
      <w:r>
        <w:rPr>
          <w:color w:val="auto"/>
          <w:sz w:val="22"/>
          <w:szCs w:val="22"/>
        </w:rPr>
        <w:fldChar w:fldCharType="end"/>
      </w:r>
      <w:r>
        <w:rPr>
          <w:color w:val="auto"/>
          <w:sz w:val="22"/>
          <w:szCs w:val="22"/>
        </w:rPr>
        <w:t xml:space="preserve"> </w:t>
      </w:r>
      <w:r>
        <w:rPr>
          <w:sz w:val="22"/>
          <w:szCs w:val="22"/>
        </w:rPr>
        <w:t xml:space="preserve"> - </w:t>
      </w:r>
      <w:r>
        <w:rPr>
          <w:color w:val="auto"/>
          <w:sz w:val="22"/>
          <w:szCs w:val="22"/>
        </w:rPr>
        <w:t xml:space="preserve">this form is required to enable us to request the required DBS criminal record check for you. Instructions on how to complete the form are found in the guidance document enclosed. </w:t>
      </w:r>
    </w:p>
    <w:p w14:paraId="502A18B0" w14:textId="77777777" w:rsidR="00812DB2" w:rsidRDefault="00812DB2" w:rsidP="00812DB2">
      <w:pPr>
        <w:pStyle w:val="Default"/>
        <w:numPr>
          <w:ilvl w:val="0"/>
          <w:numId w:val="3"/>
        </w:numPr>
        <w:spacing w:before="120" w:after="43"/>
        <w:ind w:left="714" w:hanging="357"/>
        <w:rPr>
          <w:sz w:val="22"/>
          <w:szCs w:val="22"/>
        </w:rPr>
      </w:pPr>
      <w:r>
        <w:rPr>
          <w:b/>
          <w:bCs/>
          <w:sz w:val="22"/>
          <w:szCs w:val="22"/>
        </w:rPr>
        <w:t xml:space="preserve">Form(s) required for your Research Passport </w:t>
      </w:r>
      <w:r w:rsidRPr="00CB0926">
        <w:rPr>
          <w:bCs/>
          <w:sz w:val="22"/>
          <w:szCs w:val="22"/>
        </w:rPr>
        <w:t>- p</w:t>
      </w:r>
      <w:r>
        <w:rPr>
          <w:sz w:val="22"/>
          <w:szCs w:val="22"/>
        </w:rPr>
        <w:t xml:space="preserve">lease complete and return to the administrative team in your department/institution to arrange for approval of the application. </w:t>
      </w:r>
      <w:r>
        <w:rPr>
          <w:sz w:val="22"/>
          <w:szCs w:val="22"/>
        </w:rPr>
        <w:br/>
      </w:r>
    </w:p>
    <w:p w14:paraId="7A01F67E" w14:textId="77777777" w:rsidR="00725709" w:rsidRPr="00725709" w:rsidRDefault="00725709" w:rsidP="00725709">
      <w:pPr>
        <w:spacing w:line="240" w:lineRule="auto"/>
        <w:ind w:left="360" w:right="571"/>
        <w:rPr>
          <w:rFonts w:cs="Arial"/>
          <w:szCs w:val="22"/>
        </w:rPr>
      </w:pPr>
      <w:r w:rsidRPr="00725709">
        <w:rPr>
          <w:rFonts w:cs="Arial"/>
          <w:szCs w:val="22"/>
        </w:rPr>
        <w:t>The University has a Rental Deposit Loan Scheme to help employees with the costs involved of moving into</w:t>
      </w:r>
      <w:r>
        <w:rPr>
          <w:rFonts w:cs="Arial"/>
          <w:szCs w:val="22"/>
        </w:rPr>
        <w:t xml:space="preserve"> </w:t>
      </w:r>
      <w:r w:rsidRPr="00725709">
        <w:rPr>
          <w:rFonts w:cs="Arial"/>
          <w:szCs w:val="22"/>
        </w:rPr>
        <w:t>privately rented accommodation in the Cambridge area. The purpose of the loan is to help new and existing</w:t>
      </w:r>
      <w:r>
        <w:rPr>
          <w:rFonts w:cs="Arial"/>
          <w:szCs w:val="22"/>
        </w:rPr>
        <w:t xml:space="preserve"> </w:t>
      </w:r>
      <w:r w:rsidRPr="00725709">
        <w:rPr>
          <w:rFonts w:cs="Arial"/>
          <w:szCs w:val="22"/>
        </w:rPr>
        <w:t>employees at the University obtain privately rented accommodation by lending up to £3,000 which is then</w:t>
      </w:r>
      <w:r>
        <w:rPr>
          <w:rFonts w:cs="Arial"/>
          <w:szCs w:val="22"/>
        </w:rPr>
        <w:t xml:space="preserve"> </w:t>
      </w:r>
      <w:r w:rsidRPr="00725709">
        <w:rPr>
          <w:rFonts w:cs="Arial"/>
          <w:szCs w:val="22"/>
        </w:rPr>
        <w:t>paid back to the University over 10 equal monthly payroll deductions. If you are interested in the Rental</w:t>
      </w:r>
      <w:r>
        <w:rPr>
          <w:rFonts w:cs="Arial"/>
          <w:szCs w:val="22"/>
        </w:rPr>
        <w:t xml:space="preserve"> </w:t>
      </w:r>
      <w:r w:rsidRPr="00725709">
        <w:rPr>
          <w:rFonts w:cs="Arial"/>
          <w:szCs w:val="22"/>
        </w:rPr>
        <w:t>Deposit Loan please see further information on our website, https://www.hr.admin.cam.ac.uk/paybenefits/</w:t>
      </w:r>
    </w:p>
    <w:p w14:paraId="385A48D1" w14:textId="77777777" w:rsidR="00725709" w:rsidRDefault="00725709" w:rsidP="00725709">
      <w:pPr>
        <w:spacing w:line="240" w:lineRule="auto"/>
        <w:ind w:left="360" w:right="571"/>
        <w:rPr>
          <w:rFonts w:cs="Arial"/>
          <w:szCs w:val="22"/>
        </w:rPr>
      </w:pPr>
      <w:r w:rsidRPr="00725709">
        <w:rPr>
          <w:rFonts w:cs="Arial"/>
          <w:szCs w:val="22"/>
        </w:rPr>
        <w:t>cambens-employee-benefits/relocation-housing/rental-deposit-loan-scheme and contact me for</w:t>
      </w:r>
      <w:r>
        <w:rPr>
          <w:rFonts w:cs="Arial"/>
          <w:szCs w:val="22"/>
        </w:rPr>
        <w:t xml:space="preserve"> </w:t>
      </w:r>
      <w:r w:rsidRPr="00725709">
        <w:rPr>
          <w:rFonts w:cs="Arial"/>
          <w:szCs w:val="22"/>
        </w:rPr>
        <w:t>details on how to apply.</w:t>
      </w:r>
    </w:p>
    <w:p w14:paraId="7AA85C4E" w14:textId="77777777" w:rsidR="00725709" w:rsidRDefault="00725709" w:rsidP="00725709">
      <w:pPr>
        <w:spacing w:line="240" w:lineRule="auto"/>
        <w:ind w:left="360" w:right="571"/>
        <w:rPr>
          <w:rFonts w:cs="Arial"/>
          <w:szCs w:val="22"/>
        </w:rPr>
      </w:pPr>
    </w:p>
    <w:p w14:paraId="27EA0922" w14:textId="77777777" w:rsidR="00812DB2" w:rsidRPr="00812DB2" w:rsidRDefault="00812DB2" w:rsidP="00812DB2">
      <w:pPr>
        <w:ind w:left="360" w:right="571"/>
        <w:rPr>
          <w:rFonts w:cs="Arial"/>
          <w:szCs w:val="22"/>
        </w:rPr>
      </w:pPr>
      <w:r w:rsidRPr="00812DB2">
        <w:rPr>
          <w:rFonts w:cs="Arial"/>
          <w:szCs w:val="22"/>
        </w:rPr>
        <w:t xml:space="preserve">The HR Division will send a written contract of employment to you as soon as possible, although you may not receive it before commencing your role. The contract is not valid and concluded until all conditions set out in this offer letter are satisfied. </w:t>
      </w:r>
      <w:r w:rsidRPr="001934DE">
        <w:t>For details on how the University will use your personal information, please se</w:t>
      </w:r>
      <w:r w:rsidRPr="00812DB2">
        <w:rPr>
          <w:color w:val="1F497D"/>
        </w:rPr>
        <w:t xml:space="preserve">e </w:t>
      </w:r>
      <w:hyperlink r:id="rId15" w:history="1">
        <w:r>
          <w:rPr>
            <w:rStyle w:val="Hyperlink"/>
          </w:rPr>
          <w:t>https://www.hr.admin.cam.ac.uk/hr-staff/hr-data/how-we-handle-your-personal-data</w:t>
        </w:r>
      </w:hyperlink>
      <w:r w:rsidRPr="00812DB2">
        <w:rPr>
          <w:color w:val="1F497D"/>
        </w:rPr>
        <w:t>.</w:t>
      </w:r>
    </w:p>
    <w:p w14:paraId="586D2D4D" w14:textId="77777777" w:rsidR="00812DB2" w:rsidRPr="00812DB2" w:rsidRDefault="00812DB2" w:rsidP="00812DB2">
      <w:pPr>
        <w:ind w:left="360" w:right="571"/>
        <w:rPr>
          <w:rFonts w:cs="Arial"/>
          <w:szCs w:val="22"/>
        </w:rPr>
      </w:pPr>
    </w:p>
    <w:p w14:paraId="6F6FB58B" w14:textId="77777777" w:rsidR="00812DB2" w:rsidRPr="00812DB2" w:rsidRDefault="00812DB2" w:rsidP="00812DB2">
      <w:pPr>
        <w:ind w:left="360" w:right="571"/>
        <w:rPr>
          <w:rFonts w:cs="Arial"/>
          <w:szCs w:val="22"/>
        </w:rPr>
      </w:pPr>
      <w:r w:rsidRPr="00812DB2">
        <w:rPr>
          <w:rFonts w:cs="Arial"/>
          <w:szCs w:val="22"/>
        </w:rPr>
        <w:t>On taking up your appointment, you will be provided with an induction programme to help you settle into your new role. Further details will be sent to you before your first day. In the meantime, there is a wide range of information on our webpages (</w:t>
      </w:r>
      <w:hyperlink r:id="rId16" w:history="1">
        <w:r w:rsidRPr="00812DB2">
          <w:rPr>
            <w:rStyle w:val="Hyperlink"/>
            <w:rFonts w:cs="Arial"/>
            <w:szCs w:val="22"/>
          </w:rPr>
          <w:t>https://www.induction.admin.cam.ac.uk/</w:t>
        </w:r>
      </w:hyperlink>
      <w:r w:rsidRPr="00812DB2">
        <w:rPr>
          <w:rFonts w:cs="Arial"/>
          <w:szCs w:val="22"/>
        </w:rPr>
        <w:t xml:space="preserve"> ) which you may find helpful.</w:t>
      </w:r>
    </w:p>
    <w:p w14:paraId="2B9475C8" w14:textId="77777777" w:rsidR="00812DB2" w:rsidRPr="00812DB2" w:rsidRDefault="00812DB2" w:rsidP="00812DB2">
      <w:pPr>
        <w:ind w:left="360" w:right="571"/>
        <w:rPr>
          <w:rFonts w:cs="Arial"/>
          <w:szCs w:val="22"/>
        </w:rPr>
      </w:pPr>
    </w:p>
    <w:p w14:paraId="79773CDD" w14:textId="77777777" w:rsidR="00812DB2" w:rsidRPr="00812DB2" w:rsidRDefault="00812DB2" w:rsidP="00812DB2">
      <w:pPr>
        <w:ind w:left="360" w:right="571"/>
        <w:rPr>
          <w:rFonts w:cs="Arial"/>
          <w:szCs w:val="22"/>
        </w:rPr>
      </w:pPr>
      <w:r w:rsidRPr="00812DB2">
        <w:rPr>
          <w:rFonts w:cs="Arial"/>
          <w:szCs w:val="22"/>
        </w:rPr>
        <w:t>I hope that the conditions outlined above will be readily satisfied and I look forward to working with you. If you have any questions, please do not hesitate to contact me.</w:t>
      </w:r>
    </w:p>
    <w:p w14:paraId="6E66E7DD" w14:textId="77777777" w:rsidR="00812DB2" w:rsidRPr="00812DB2" w:rsidRDefault="00812DB2" w:rsidP="00812DB2">
      <w:pPr>
        <w:ind w:left="360" w:right="571"/>
        <w:rPr>
          <w:rFonts w:cs="Arial"/>
          <w:szCs w:val="22"/>
        </w:rPr>
      </w:pPr>
    </w:p>
    <w:p w14:paraId="7CD9F39B" w14:textId="77777777" w:rsidR="006C5175" w:rsidRPr="00B77AC2" w:rsidRDefault="006C5175" w:rsidP="004C5E66">
      <w:pPr>
        <w:ind w:right="571"/>
        <w:rPr>
          <w:rFonts w:cs="Arial"/>
          <w:szCs w:val="22"/>
        </w:rPr>
      </w:pPr>
    </w:p>
    <w:p w14:paraId="506377EB" w14:textId="77777777" w:rsidR="006C5175" w:rsidRPr="00B77AC2" w:rsidRDefault="006C5175" w:rsidP="004C5E66">
      <w:pPr>
        <w:ind w:right="571"/>
        <w:outlineLvl w:val="0"/>
        <w:rPr>
          <w:rFonts w:cs="Arial"/>
          <w:szCs w:val="22"/>
        </w:rPr>
      </w:pPr>
      <w:r w:rsidRPr="00B77AC2">
        <w:rPr>
          <w:rFonts w:cs="Arial"/>
          <w:szCs w:val="22"/>
        </w:rPr>
        <w:t>Yours sincerely</w:t>
      </w:r>
    </w:p>
    <w:p w14:paraId="12FC60E5" w14:textId="77777777" w:rsidR="006C5175" w:rsidRPr="00B77AC2" w:rsidRDefault="006C5175" w:rsidP="004C5E66">
      <w:pPr>
        <w:ind w:right="571"/>
        <w:rPr>
          <w:rFonts w:cs="Arial"/>
          <w:szCs w:val="22"/>
        </w:rPr>
      </w:pPr>
    </w:p>
    <w:p w14:paraId="771DE198" w14:textId="77777777" w:rsidR="00E4274D" w:rsidRDefault="00E4274D" w:rsidP="004C5E66">
      <w:pPr>
        <w:tabs>
          <w:tab w:val="right" w:pos="9382"/>
        </w:tabs>
        <w:ind w:right="571"/>
        <w:rPr>
          <w:rFonts w:cs="Arial"/>
          <w:szCs w:val="22"/>
        </w:rPr>
      </w:pPr>
    </w:p>
    <w:p w14:paraId="50646B18" w14:textId="77777777" w:rsidR="00E4274D" w:rsidRDefault="00E4274D" w:rsidP="004C5E66">
      <w:pPr>
        <w:tabs>
          <w:tab w:val="right" w:pos="9382"/>
        </w:tabs>
        <w:ind w:right="571"/>
        <w:rPr>
          <w:rFonts w:cs="Arial"/>
          <w:szCs w:val="22"/>
        </w:rPr>
      </w:pPr>
    </w:p>
    <w:p w14:paraId="376D60B2" w14:textId="77777777" w:rsidR="00E4274D" w:rsidRDefault="00E4274D" w:rsidP="004C5E66">
      <w:pPr>
        <w:tabs>
          <w:tab w:val="right" w:pos="9382"/>
        </w:tabs>
        <w:ind w:right="571"/>
        <w:rPr>
          <w:rFonts w:cs="Arial"/>
          <w:szCs w:val="22"/>
        </w:rPr>
      </w:pPr>
    </w:p>
    <w:p w14:paraId="7A23527E" w14:textId="77777777" w:rsidR="006C5175" w:rsidRPr="00B77AC2" w:rsidRDefault="006C5175" w:rsidP="004C5E66">
      <w:pPr>
        <w:tabs>
          <w:tab w:val="right" w:pos="9382"/>
        </w:tabs>
        <w:ind w:right="571"/>
        <w:rPr>
          <w:rFonts w:cs="Arial"/>
          <w:szCs w:val="22"/>
        </w:rPr>
      </w:pPr>
      <w:r w:rsidRPr="00B77AC2">
        <w:rPr>
          <w:rFonts w:cs="Arial"/>
          <w:szCs w:val="22"/>
        </w:rPr>
        <w:tab/>
      </w:r>
    </w:p>
    <w:p w14:paraId="3820B711" w14:textId="77777777" w:rsidR="006C5175" w:rsidRDefault="006C5175" w:rsidP="004C5E66">
      <w:pPr>
        <w:ind w:right="571"/>
        <w:rPr>
          <w:rFonts w:cs="Arial"/>
          <w:szCs w:val="22"/>
        </w:rPr>
      </w:pPr>
    </w:p>
    <w:p w14:paraId="5A1BD46D" w14:textId="77777777" w:rsidR="00D15F98" w:rsidRDefault="00D15F98" w:rsidP="004C5E66">
      <w:pPr>
        <w:ind w:right="571"/>
        <w:rPr>
          <w:rFonts w:cs="Arial"/>
          <w:szCs w:val="22"/>
        </w:rPr>
      </w:pPr>
    </w:p>
    <w:p w14:paraId="78B13DD9" w14:textId="77777777" w:rsidR="00D15F98" w:rsidRDefault="00812DB2" w:rsidP="004C5E66">
      <w:pPr>
        <w:ind w:right="571"/>
        <w:rPr>
          <w:rFonts w:cs="Arial"/>
          <w:szCs w:val="22"/>
        </w:rPr>
      </w:pPr>
      <w:r>
        <w:rPr>
          <w:rFonts w:cs="Arial"/>
          <w:szCs w:val="22"/>
        </w:rPr>
        <w:t>Name</w:t>
      </w:r>
    </w:p>
    <w:p w14:paraId="429EAF62" w14:textId="77777777" w:rsidR="00F25619" w:rsidRDefault="00812DB2" w:rsidP="004C5E66">
      <w:pPr>
        <w:ind w:right="571"/>
        <w:rPr>
          <w:rFonts w:cs="Arial"/>
          <w:szCs w:val="22"/>
        </w:rPr>
      </w:pPr>
      <w:r>
        <w:rPr>
          <w:rFonts w:cs="Arial"/>
          <w:szCs w:val="22"/>
        </w:rPr>
        <w:t>Job Title</w:t>
      </w:r>
    </w:p>
    <w:p w14:paraId="5CBB1EB0" w14:textId="77777777" w:rsidR="00D15F98" w:rsidRPr="00B77AC2" w:rsidRDefault="00D15F98" w:rsidP="004C5E66">
      <w:pPr>
        <w:ind w:right="571"/>
        <w:rPr>
          <w:rFonts w:cs="Arial"/>
          <w:szCs w:val="22"/>
        </w:rPr>
      </w:pPr>
    </w:p>
    <w:p w14:paraId="119528D9" w14:textId="77777777" w:rsidR="00340590" w:rsidRDefault="006C5175" w:rsidP="004C5E66">
      <w:pPr>
        <w:tabs>
          <w:tab w:val="left" w:pos="1320"/>
        </w:tabs>
        <w:ind w:right="571"/>
        <w:rPr>
          <w:rFonts w:cs="Arial"/>
          <w:szCs w:val="22"/>
        </w:rPr>
      </w:pPr>
      <w:r w:rsidRPr="00B77AC2">
        <w:rPr>
          <w:rFonts w:cs="Arial"/>
          <w:szCs w:val="22"/>
        </w:rPr>
        <w:t>Enclosure</w:t>
      </w:r>
      <w:r w:rsidR="00813F4A">
        <w:rPr>
          <w:rFonts w:cs="Arial"/>
          <w:szCs w:val="22"/>
        </w:rPr>
        <w:t>(s):</w:t>
      </w:r>
      <w:r w:rsidRPr="00B77AC2">
        <w:rPr>
          <w:rFonts w:cs="Arial"/>
          <w:szCs w:val="22"/>
        </w:rPr>
        <w:tab/>
      </w:r>
      <w:bookmarkStart w:id="6" w:name="Text50"/>
      <w:r w:rsidR="00F24337">
        <w:rPr>
          <w:rFonts w:cs="Arial"/>
          <w:szCs w:val="22"/>
        </w:rPr>
        <w:tab/>
      </w:r>
    </w:p>
    <w:p w14:paraId="224CB752" w14:textId="77777777" w:rsidR="00600B92" w:rsidRDefault="00D15F98" w:rsidP="00D15F98">
      <w:pPr>
        <w:spacing w:before="120"/>
      </w:pPr>
      <w:bookmarkStart w:id="7" w:name="Text41"/>
      <w:bookmarkEnd w:id="6"/>
      <w:r>
        <w:t>CHRIS 22</w:t>
      </w:r>
    </w:p>
    <w:p w14:paraId="742177E3" w14:textId="77777777" w:rsidR="00D15F98" w:rsidRPr="00CB0926" w:rsidRDefault="00D15F98" w:rsidP="00D15F98">
      <w:pPr>
        <w:spacing w:before="120"/>
        <w:rPr>
          <w:szCs w:val="22"/>
          <w:highlight w:val="lightGray"/>
          <w:lang w:eastAsia="en-US"/>
        </w:rPr>
      </w:pPr>
      <w:r>
        <w:t>OHF30 Work Health Declaration</w:t>
      </w:r>
    </w:p>
    <w:p w14:paraId="43013B06" w14:textId="77777777" w:rsidR="00600B92" w:rsidRDefault="00600B92" w:rsidP="007E7F00">
      <w:pPr>
        <w:tabs>
          <w:tab w:val="left" w:pos="1320"/>
        </w:tabs>
        <w:ind w:right="571"/>
        <w:rPr>
          <w:rFonts w:cs="Arial"/>
          <w:szCs w:val="22"/>
        </w:rPr>
      </w:pPr>
    </w:p>
    <w:bookmarkEnd w:id="7"/>
    <w:p w14:paraId="21421CE3" w14:textId="77777777" w:rsidR="007E7F00" w:rsidRPr="00A03ED6" w:rsidRDefault="007E7F00" w:rsidP="00545097">
      <w:pPr>
        <w:jc w:val="right"/>
        <w:rPr>
          <w:rFonts w:cs="Arial"/>
          <w:szCs w:val="22"/>
          <w:highlight w:val="lightGray"/>
          <w:lang w:eastAsia="en-US"/>
        </w:rPr>
      </w:pPr>
    </w:p>
    <w:sectPr w:rsidR="007E7F00" w:rsidRPr="00A03ED6" w:rsidSect="008E5D81">
      <w:headerReference w:type="default" r:id="rId17"/>
      <w:footerReference w:type="default" r:id="rId18"/>
      <w:type w:val="continuous"/>
      <w:pgSz w:w="11906" w:h="16838"/>
      <w:pgMar w:top="2608" w:right="567" w:bottom="1134" w:left="1418" w:header="822"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A39B0" w14:textId="77777777" w:rsidR="00A84A8E" w:rsidRDefault="00A84A8E">
      <w:r>
        <w:separator/>
      </w:r>
    </w:p>
  </w:endnote>
  <w:endnote w:type="continuationSeparator" w:id="0">
    <w:p w14:paraId="41A7CF5C" w14:textId="77777777" w:rsidR="00A84A8E" w:rsidRDefault="00A8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bo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DA5E4" w14:textId="77777777" w:rsidR="0024351B" w:rsidRDefault="00E40850">
    <w:pPr>
      <w:pStyle w:val="Footer"/>
    </w:pPr>
    <w:r>
      <w:rPr>
        <w:noProof/>
      </w:rPr>
      <mc:AlternateContent>
        <mc:Choice Requires="wps">
          <w:drawing>
            <wp:anchor distT="0" distB="0" distL="114300" distR="114300" simplePos="0" relativeHeight="251657728" behindDoc="0" locked="0" layoutInCell="1" allowOverlap="1" wp14:anchorId="22D9C937" wp14:editId="1809122F">
              <wp:simplePos x="0" y="0"/>
              <wp:positionH relativeFrom="page">
                <wp:posOffset>5713730</wp:posOffset>
              </wp:positionH>
              <wp:positionV relativeFrom="page">
                <wp:posOffset>10185400</wp:posOffset>
              </wp:positionV>
              <wp:extent cx="1257300" cy="196215"/>
              <wp:effectExtent l="0" t="0" r="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2F0B4854" w14:textId="77777777" w:rsidR="0024351B" w:rsidRDefault="0024351B" w:rsidP="002B21BE">
                          <w:pPr>
                            <w:jc w:val="right"/>
                          </w:pPr>
                          <w:r>
                            <w:t xml:space="preserve">Page </w:t>
                          </w:r>
                          <w:r>
                            <w:fldChar w:fldCharType="begin"/>
                          </w:r>
                          <w:r>
                            <w:instrText xml:space="preserve"> PAGE </w:instrText>
                          </w:r>
                          <w:r>
                            <w:fldChar w:fldCharType="separate"/>
                          </w:r>
                          <w:r w:rsidR="00725709">
                            <w:rPr>
                              <w:noProof/>
                            </w:rPr>
                            <w:t>4</w:t>
                          </w:r>
                          <w:r>
                            <w:fldChar w:fldCharType="end"/>
                          </w:r>
                          <w:r>
                            <w:t xml:space="preserve"> of </w:t>
                          </w:r>
                          <w:r w:rsidR="004A78DE">
                            <w:rPr>
                              <w:noProof/>
                            </w:rPr>
                            <w:fldChar w:fldCharType="begin"/>
                          </w:r>
                          <w:r w:rsidR="004A78DE">
                            <w:rPr>
                              <w:noProof/>
                            </w:rPr>
                            <w:instrText xml:space="preserve"> NUMPAGES </w:instrText>
                          </w:r>
                          <w:r w:rsidR="004A78DE">
                            <w:rPr>
                              <w:noProof/>
                            </w:rPr>
                            <w:fldChar w:fldCharType="separate"/>
                          </w:r>
                          <w:r w:rsidR="00725709">
                            <w:rPr>
                              <w:noProof/>
                            </w:rPr>
                            <w:t>4</w:t>
                          </w:r>
                          <w:r w:rsidR="004A78D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C937" id="Rectangle 1" o:spid="_x0000_s1026" style="position:absolute;margin-left:449.9pt;margin-top:802pt;width:99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" filled="f" stroked="f" strokeweight=".01pt">
              <v:textbox inset="0,0,0,0">
                <w:txbxContent>
                  <w:p w14:paraId="2F0B4854" w14:textId="77777777" w:rsidR="0024351B" w:rsidRDefault="0024351B" w:rsidP="002B21BE">
                    <w:pPr>
                      <w:jc w:val="right"/>
                    </w:pPr>
                    <w:r>
                      <w:t xml:space="preserve">Page </w:t>
                    </w:r>
                    <w:r>
                      <w:fldChar w:fldCharType="begin"/>
                    </w:r>
                    <w:r>
                      <w:instrText xml:space="preserve"> PAGE </w:instrText>
                    </w:r>
                    <w:r>
                      <w:fldChar w:fldCharType="separate"/>
                    </w:r>
                    <w:r w:rsidR="00725709">
                      <w:rPr>
                        <w:noProof/>
                      </w:rPr>
                      <w:t>4</w:t>
                    </w:r>
                    <w:r>
                      <w:fldChar w:fldCharType="end"/>
                    </w:r>
                    <w:r>
                      <w:t xml:space="preserve"> of </w:t>
                    </w:r>
                    <w:r w:rsidR="004A78DE">
                      <w:rPr>
                        <w:noProof/>
                      </w:rPr>
                      <w:fldChar w:fldCharType="begin"/>
                    </w:r>
                    <w:r w:rsidR="004A78DE">
                      <w:rPr>
                        <w:noProof/>
                      </w:rPr>
                      <w:instrText xml:space="preserve"> NUMPAGES </w:instrText>
                    </w:r>
                    <w:r w:rsidR="004A78DE">
                      <w:rPr>
                        <w:noProof/>
                      </w:rPr>
                      <w:fldChar w:fldCharType="separate"/>
                    </w:r>
                    <w:r w:rsidR="00725709">
                      <w:rPr>
                        <w:noProof/>
                      </w:rPr>
                      <w:t>4</w:t>
                    </w:r>
                    <w:r w:rsidR="004A78DE">
                      <w:rPr>
                        <w:noProof/>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D2EF" w14:textId="77777777" w:rsidR="00A84A8E" w:rsidRDefault="00A84A8E">
      <w:r>
        <w:separator/>
      </w:r>
    </w:p>
  </w:footnote>
  <w:footnote w:type="continuationSeparator" w:id="0">
    <w:p w14:paraId="5EB864C5" w14:textId="77777777" w:rsidR="00A84A8E" w:rsidRDefault="00A8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70" w:type="dxa"/>
      <w:tblLayout w:type="fixed"/>
      <w:tblCellMar>
        <w:left w:w="0" w:type="dxa"/>
        <w:right w:w="0" w:type="dxa"/>
      </w:tblCellMar>
      <w:tblLook w:val="01E0" w:firstRow="1" w:lastRow="1" w:firstColumn="1" w:lastColumn="1" w:noHBand="0" w:noVBand="0"/>
    </w:tblPr>
    <w:tblGrid>
      <w:gridCol w:w="6356"/>
      <w:gridCol w:w="4256"/>
    </w:tblGrid>
    <w:tr w:rsidR="0024351B" w14:paraId="7FDDA74C" w14:textId="77777777" w:rsidTr="00F96074">
      <w:trPr>
        <w:trHeight w:val="1708"/>
      </w:trPr>
      <w:tc>
        <w:tcPr>
          <w:tcW w:w="6356" w:type="dxa"/>
        </w:tcPr>
        <w:p w14:paraId="1F9FDFF2" w14:textId="77777777" w:rsidR="0024351B" w:rsidRPr="004F5E90" w:rsidRDefault="00E40850" w:rsidP="00AD1F52">
          <w:pPr>
            <w:pStyle w:val="Picture"/>
          </w:pPr>
          <w:r>
            <w:rPr>
              <w:noProof/>
            </w:rPr>
            <w:drawing>
              <wp:inline distT="0" distB="0" distL="0" distR="0" wp14:anchorId="39FDE820" wp14:editId="5CBEE811">
                <wp:extent cx="2286000" cy="4953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tc>
      <w:tc>
        <w:tcPr>
          <w:tcW w:w="4256" w:type="dxa"/>
        </w:tcPr>
        <w:p w14:paraId="535F08B3" w14:textId="77777777" w:rsidR="0024351B" w:rsidRPr="004F5E90" w:rsidRDefault="0024351B" w:rsidP="00F96074">
          <w:pPr>
            <w:jc w:val="right"/>
          </w:pPr>
        </w:p>
      </w:tc>
    </w:tr>
  </w:tbl>
  <w:p w14:paraId="7567FA81" w14:textId="77777777" w:rsidR="0024351B" w:rsidRDefault="0024351B" w:rsidP="008F1D48">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A5193"/>
    <w:multiLevelType w:val="multilevel"/>
    <w:tmpl w:val="AA5063DC"/>
    <w:lvl w:ilvl="0">
      <w:start w:val="1"/>
      <w:numFmt w:val="decimal"/>
      <w:lvlText w:val="%1"/>
      <w:lvlJc w:val="left"/>
      <w:pPr>
        <w:tabs>
          <w:tab w:val="num" w:pos="360"/>
        </w:tabs>
        <w:ind w:left="567" w:hanging="567"/>
      </w:pPr>
      <w:rPr>
        <w:rFonts w:cs="Times New Roman" w:hint="default"/>
      </w:rPr>
    </w:lvl>
    <w:lvl w:ilvl="1">
      <w:start w:val="1"/>
      <w:numFmt w:val="decimal"/>
      <w:lvlText w:val="%1.%2"/>
      <w:lvlJc w:val="left"/>
      <w:pPr>
        <w:tabs>
          <w:tab w:val="num" w:pos="851"/>
        </w:tabs>
        <w:ind w:left="851" w:hanging="567"/>
      </w:pPr>
      <w:rPr>
        <w:rFonts w:cs="Times New Roman" w:hint="default"/>
        <w:b w:val="0"/>
        <w:sz w:val="20"/>
        <w:szCs w:val="20"/>
      </w:rPr>
    </w:lvl>
    <w:lvl w:ilvl="2">
      <w:start w:val="1"/>
      <w:numFmt w:val="decimal"/>
      <w:lvlText w:val="%1.%2.%3"/>
      <w:lvlJc w:val="left"/>
      <w:pPr>
        <w:tabs>
          <w:tab w:val="num" w:pos="1494"/>
        </w:tabs>
        <w:ind w:left="1701" w:hanging="567"/>
      </w:pPr>
      <w:rPr>
        <w:rFonts w:cs="Times New Roman" w:hint="default"/>
      </w:rPr>
    </w:lvl>
    <w:lvl w:ilvl="3">
      <w:start w:val="1"/>
      <w:numFmt w:val="decimal"/>
      <w:lvlText w:val="%1.%2.%3.%4"/>
      <w:lvlJc w:val="left"/>
      <w:pPr>
        <w:tabs>
          <w:tab w:val="num" w:pos="2061"/>
        </w:tabs>
        <w:ind w:left="2268" w:hanging="567"/>
      </w:pPr>
      <w:rPr>
        <w:rFonts w:cs="Times New Roman" w:hint="default"/>
      </w:rPr>
    </w:lvl>
    <w:lvl w:ilvl="4">
      <w:start w:val="1"/>
      <w:numFmt w:val="decimal"/>
      <w:lvlText w:val="%1.%2.%3.%4.%5"/>
      <w:lvlJc w:val="left"/>
      <w:pPr>
        <w:tabs>
          <w:tab w:val="num" w:pos="2628"/>
        </w:tabs>
        <w:ind w:left="2835" w:hanging="567"/>
      </w:pPr>
      <w:rPr>
        <w:rFonts w:cs="Times New Roman" w:hint="default"/>
      </w:rPr>
    </w:lvl>
    <w:lvl w:ilvl="5">
      <w:start w:val="1"/>
      <w:numFmt w:val="decimal"/>
      <w:lvlText w:val="%1.%2.%3.%4.%5.%6"/>
      <w:lvlJc w:val="left"/>
      <w:pPr>
        <w:tabs>
          <w:tab w:val="num" w:pos="3195"/>
        </w:tabs>
        <w:ind w:left="3402" w:hanging="567"/>
      </w:pPr>
      <w:rPr>
        <w:rFonts w:cs="Times New Roman" w:hint="default"/>
      </w:rPr>
    </w:lvl>
    <w:lvl w:ilvl="6">
      <w:start w:val="1"/>
      <w:numFmt w:val="decimal"/>
      <w:lvlText w:val="%1.%2.%3.%4.%5.%6.%7"/>
      <w:lvlJc w:val="left"/>
      <w:pPr>
        <w:tabs>
          <w:tab w:val="num" w:pos="3762"/>
        </w:tabs>
        <w:ind w:left="3969" w:hanging="567"/>
      </w:pPr>
      <w:rPr>
        <w:rFonts w:cs="Times New Roman" w:hint="default"/>
      </w:rPr>
    </w:lvl>
    <w:lvl w:ilvl="7">
      <w:start w:val="1"/>
      <w:numFmt w:val="decimal"/>
      <w:lvlText w:val="%1.%2.%3.%4.%5.%6.%7.%8"/>
      <w:lvlJc w:val="left"/>
      <w:pPr>
        <w:tabs>
          <w:tab w:val="num" w:pos="4329"/>
        </w:tabs>
        <w:ind w:left="4536" w:hanging="567"/>
      </w:pPr>
      <w:rPr>
        <w:rFonts w:cs="Times New Roman" w:hint="default"/>
      </w:rPr>
    </w:lvl>
    <w:lvl w:ilvl="8">
      <w:start w:val="1"/>
      <w:numFmt w:val="decimal"/>
      <w:lvlText w:val="%1.%2.%3.%4.%5.%6.%7.%8.%9"/>
      <w:lvlJc w:val="left"/>
      <w:pPr>
        <w:tabs>
          <w:tab w:val="num" w:pos="4896"/>
        </w:tabs>
        <w:ind w:left="5103" w:hanging="567"/>
      </w:pPr>
      <w:rPr>
        <w:rFonts w:cs="Times New Roman" w:hint="default"/>
      </w:rPr>
    </w:lvl>
  </w:abstractNum>
  <w:abstractNum w:abstractNumId="1" w15:restartNumberingAfterBreak="0">
    <w:nsid w:val="1DFE43E8"/>
    <w:multiLevelType w:val="hybridMultilevel"/>
    <w:tmpl w:val="D974E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05605"/>
    <w:multiLevelType w:val="hybridMultilevel"/>
    <w:tmpl w:val="DE74B450"/>
    <w:lvl w:ilvl="0" w:tplc="C4243D10">
      <w:numFmt w:val="bullet"/>
      <w:lvlText w:val="-"/>
      <w:lvlJc w:val="left"/>
      <w:pPr>
        <w:ind w:left="360" w:hanging="360"/>
      </w:pPr>
      <w:rPr>
        <w:rFonts w:ascii="Arial" w:eastAsia="Times New Roman" w:hAnsi="Arial" w:cs="Arial" w:hint="default"/>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EE0477"/>
    <w:multiLevelType w:val="hybridMultilevel"/>
    <w:tmpl w:val="F86620C0"/>
    <w:lvl w:ilvl="0" w:tplc="82E655AC">
      <w:start w:val="1"/>
      <w:numFmt w:val="bullet"/>
      <w:pStyle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C62757"/>
    <w:multiLevelType w:val="hybridMultilevel"/>
    <w:tmpl w:val="DB6AF0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7C227B44"/>
    <w:multiLevelType w:val="hybridMultilevel"/>
    <w:tmpl w:val="3FE45BD6"/>
    <w:lvl w:ilvl="0" w:tplc="08090001">
      <w:start w:val="1"/>
      <w:numFmt w:val="bullet"/>
      <w:lvlText w:val=""/>
      <w:lvlJc w:val="left"/>
      <w:pPr>
        <w:ind w:left="2890" w:hanging="360"/>
      </w:pPr>
      <w:rPr>
        <w:rFonts w:ascii="Symbol" w:hAnsi="Symbol" w:hint="default"/>
      </w:rPr>
    </w:lvl>
    <w:lvl w:ilvl="1" w:tplc="08090003" w:tentative="1">
      <w:start w:val="1"/>
      <w:numFmt w:val="bullet"/>
      <w:lvlText w:val="o"/>
      <w:lvlJc w:val="left"/>
      <w:pPr>
        <w:ind w:left="3610" w:hanging="360"/>
      </w:pPr>
      <w:rPr>
        <w:rFonts w:ascii="Courier New" w:hAnsi="Courier New" w:hint="default"/>
      </w:rPr>
    </w:lvl>
    <w:lvl w:ilvl="2" w:tplc="08090005" w:tentative="1">
      <w:start w:val="1"/>
      <w:numFmt w:val="bullet"/>
      <w:lvlText w:val=""/>
      <w:lvlJc w:val="left"/>
      <w:pPr>
        <w:ind w:left="4330" w:hanging="360"/>
      </w:pPr>
      <w:rPr>
        <w:rFonts w:ascii="Wingdings" w:hAnsi="Wingdings" w:hint="default"/>
      </w:rPr>
    </w:lvl>
    <w:lvl w:ilvl="3" w:tplc="08090001" w:tentative="1">
      <w:start w:val="1"/>
      <w:numFmt w:val="bullet"/>
      <w:lvlText w:val=""/>
      <w:lvlJc w:val="left"/>
      <w:pPr>
        <w:ind w:left="5050" w:hanging="360"/>
      </w:pPr>
      <w:rPr>
        <w:rFonts w:ascii="Symbol" w:hAnsi="Symbol" w:hint="default"/>
      </w:rPr>
    </w:lvl>
    <w:lvl w:ilvl="4" w:tplc="08090003" w:tentative="1">
      <w:start w:val="1"/>
      <w:numFmt w:val="bullet"/>
      <w:lvlText w:val="o"/>
      <w:lvlJc w:val="left"/>
      <w:pPr>
        <w:ind w:left="5770" w:hanging="360"/>
      </w:pPr>
      <w:rPr>
        <w:rFonts w:ascii="Courier New" w:hAnsi="Courier New" w:hint="default"/>
      </w:rPr>
    </w:lvl>
    <w:lvl w:ilvl="5" w:tplc="08090005" w:tentative="1">
      <w:start w:val="1"/>
      <w:numFmt w:val="bullet"/>
      <w:lvlText w:val=""/>
      <w:lvlJc w:val="left"/>
      <w:pPr>
        <w:ind w:left="6490" w:hanging="360"/>
      </w:pPr>
      <w:rPr>
        <w:rFonts w:ascii="Wingdings" w:hAnsi="Wingdings" w:hint="default"/>
      </w:rPr>
    </w:lvl>
    <w:lvl w:ilvl="6" w:tplc="08090001" w:tentative="1">
      <w:start w:val="1"/>
      <w:numFmt w:val="bullet"/>
      <w:lvlText w:val=""/>
      <w:lvlJc w:val="left"/>
      <w:pPr>
        <w:ind w:left="7210" w:hanging="360"/>
      </w:pPr>
      <w:rPr>
        <w:rFonts w:ascii="Symbol" w:hAnsi="Symbol" w:hint="default"/>
      </w:rPr>
    </w:lvl>
    <w:lvl w:ilvl="7" w:tplc="08090003" w:tentative="1">
      <w:start w:val="1"/>
      <w:numFmt w:val="bullet"/>
      <w:lvlText w:val="o"/>
      <w:lvlJc w:val="left"/>
      <w:pPr>
        <w:ind w:left="7930" w:hanging="360"/>
      </w:pPr>
      <w:rPr>
        <w:rFonts w:ascii="Courier New" w:hAnsi="Courier New" w:hint="default"/>
      </w:rPr>
    </w:lvl>
    <w:lvl w:ilvl="8" w:tplc="08090005" w:tentative="1">
      <w:start w:val="1"/>
      <w:numFmt w:val="bullet"/>
      <w:lvlText w:val=""/>
      <w:lvlJc w:val="left"/>
      <w:pPr>
        <w:ind w:left="8650" w:hanging="360"/>
      </w:pPr>
      <w:rPr>
        <w:rFonts w:ascii="Wingdings" w:hAnsi="Wingdings" w:hint="default"/>
      </w:rPr>
    </w:lvl>
  </w:abstractNum>
  <w:num w:numId="1" w16cid:durableId="234702145">
    <w:abstractNumId w:val="4"/>
  </w:num>
  <w:num w:numId="2" w16cid:durableId="1122843438">
    <w:abstractNumId w:val="3"/>
  </w:num>
  <w:num w:numId="3" w16cid:durableId="29308716">
    <w:abstractNumId w:val="1"/>
  </w:num>
  <w:num w:numId="4" w16cid:durableId="764959940">
    <w:abstractNumId w:val="0"/>
  </w:num>
  <w:num w:numId="5" w16cid:durableId="1592275908">
    <w:abstractNumId w:val="5"/>
  </w:num>
  <w:num w:numId="6" w16cid:durableId="174201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4B"/>
    <w:rsid w:val="0000163B"/>
    <w:rsid w:val="00003BF7"/>
    <w:rsid w:val="00011444"/>
    <w:rsid w:val="00015634"/>
    <w:rsid w:val="00020278"/>
    <w:rsid w:val="00021E5B"/>
    <w:rsid w:val="00021F93"/>
    <w:rsid w:val="0002366D"/>
    <w:rsid w:val="00023C3F"/>
    <w:rsid w:val="00034C8B"/>
    <w:rsid w:val="0004110A"/>
    <w:rsid w:val="000433F4"/>
    <w:rsid w:val="000436E6"/>
    <w:rsid w:val="0004387B"/>
    <w:rsid w:val="0004597E"/>
    <w:rsid w:val="00046D80"/>
    <w:rsid w:val="00061139"/>
    <w:rsid w:val="00061D78"/>
    <w:rsid w:val="00064C98"/>
    <w:rsid w:val="00067859"/>
    <w:rsid w:val="00067BDB"/>
    <w:rsid w:val="0007581E"/>
    <w:rsid w:val="00075A1D"/>
    <w:rsid w:val="00076C2B"/>
    <w:rsid w:val="0008040E"/>
    <w:rsid w:val="00082364"/>
    <w:rsid w:val="00085974"/>
    <w:rsid w:val="00091299"/>
    <w:rsid w:val="000912C0"/>
    <w:rsid w:val="00097D81"/>
    <w:rsid w:val="000A299C"/>
    <w:rsid w:val="000B18C1"/>
    <w:rsid w:val="000B762C"/>
    <w:rsid w:val="000C04A8"/>
    <w:rsid w:val="000C70D9"/>
    <w:rsid w:val="000D046B"/>
    <w:rsid w:val="000F36E7"/>
    <w:rsid w:val="000F5C52"/>
    <w:rsid w:val="00121EA1"/>
    <w:rsid w:val="001231F8"/>
    <w:rsid w:val="00134687"/>
    <w:rsid w:val="00156D8B"/>
    <w:rsid w:val="001776AD"/>
    <w:rsid w:val="00182F1F"/>
    <w:rsid w:val="00184DB9"/>
    <w:rsid w:val="00185E4D"/>
    <w:rsid w:val="0018662E"/>
    <w:rsid w:val="00190A37"/>
    <w:rsid w:val="00193767"/>
    <w:rsid w:val="001943FA"/>
    <w:rsid w:val="00197234"/>
    <w:rsid w:val="001A0DD9"/>
    <w:rsid w:val="001A4CD0"/>
    <w:rsid w:val="001A5542"/>
    <w:rsid w:val="001B1D14"/>
    <w:rsid w:val="001B66DC"/>
    <w:rsid w:val="001C11DD"/>
    <w:rsid w:val="001C1A0F"/>
    <w:rsid w:val="001C45FB"/>
    <w:rsid w:val="001C7F46"/>
    <w:rsid w:val="001D177A"/>
    <w:rsid w:val="001D515C"/>
    <w:rsid w:val="001E47FC"/>
    <w:rsid w:val="001E63E2"/>
    <w:rsid w:val="001E6C3C"/>
    <w:rsid w:val="001E6EF8"/>
    <w:rsid w:val="001F1FF9"/>
    <w:rsid w:val="001F5FBC"/>
    <w:rsid w:val="001F6561"/>
    <w:rsid w:val="00200D6A"/>
    <w:rsid w:val="00212E64"/>
    <w:rsid w:val="002153A4"/>
    <w:rsid w:val="0022009C"/>
    <w:rsid w:val="002213A5"/>
    <w:rsid w:val="0024351B"/>
    <w:rsid w:val="002446AD"/>
    <w:rsid w:val="00244796"/>
    <w:rsid w:val="002449FF"/>
    <w:rsid w:val="00245BD2"/>
    <w:rsid w:val="00250F91"/>
    <w:rsid w:val="00254E83"/>
    <w:rsid w:val="00260854"/>
    <w:rsid w:val="002656F3"/>
    <w:rsid w:val="00266FAE"/>
    <w:rsid w:val="002735EB"/>
    <w:rsid w:val="002747AB"/>
    <w:rsid w:val="00275575"/>
    <w:rsid w:val="002931A9"/>
    <w:rsid w:val="00295E55"/>
    <w:rsid w:val="002A339D"/>
    <w:rsid w:val="002A6311"/>
    <w:rsid w:val="002A71E3"/>
    <w:rsid w:val="002B1DF9"/>
    <w:rsid w:val="002B21BE"/>
    <w:rsid w:val="002B3BBF"/>
    <w:rsid w:val="002B55A2"/>
    <w:rsid w:val="002B6C0A"/>
    <w:rsid w:val="002C07DB"/>
    <w:rsid w:val="002C1A4F"/>
    <w:rsid w:val="002C225B"/>
    <w:rsid w:val="002C2D52"/>
    <w:rsid w:val="002D0565"/>
    <w:rsid w:val="002D3E28"/>
    <w:rsid w:val="002D63FD"/>
    <w:rsid w:val="002E1DCE"/>
    <w:rsid w:val="002E2A9F"/>
    <w:rsid w:val="002F75C6"/>
    <w:rsid w:val="003051D3"/>
    <w:rsid w:val="00310913"/>
    <w:rsid w:val="00312E24"/>
    <w:rsid w:val="00313FAF"/>
    <w:rsid w:val="00315DB3"/>
    <w:rsid w:val="00316D39"/>
    <w:rsid w:val="00320FD0"/>
    <w:rsid w:val="00321288"/>
    <w:rsid w:val="0032149B"/>
    <w:rsid w:val="00324F0E"/>
    <w:rsid w:val="00332316"/>
    <w:rsid w:val="00332DC9"/>
    <w:rsid w:val="00334A4F"/>
    <w:rsid w:val="00337C86"/>
    <w:rsid w:val="00340590"/>
    <w:rsid w:val="003431D2"/>
    <w:rsid w:val="003436FF"/>
    <w:rsid w:val="00365969"/>
    <w:rsid w:val="00366843"/>
    <w:rsid w:val="003708C4"/>
    <w:rsid w:val="0037150C"/>
    <w:rsid w:val="00381480"/>
    <w:rsid w:val="00385A76"/>
    <w:rsid w:val="00390721"/>
    <w:rsid w:val="00390B2B"/>
    <w:rsid w:val="003A1BCC"/>
    <w:rsid w:val="003A24D4"/>
    <w:rsid w:val="003B61A4"/>
    <w:rsid w:val="003B67D1"/>
    <w:rsid w:val="003C7E0F"/>
    <w:rsid w:val="003D2D34"/>
    <w:rsid w:val="003D343C"/>
    <w:rsid w:val="003D43AD"/>
    <w:rsid w:val="003D4951"/>
    <w:rsid w:val="003E25F3"/>
    <w:rsid w:val="003E2F0A"/>
    <w:rsid w:val="003E31BD"/>
    <w:rsid w:val="003F1784"/>
    <w:rsid w:val="00412773"/>
    <w:rsid w:val="00415036"/>
    <w:rsid w:val="00422B8E"/>
    <w:rsid w:val="00423AE4"/>
    <w:rsid w:val="004260B2"/>
    <w:rsid w:val="004308A6"/>
    <w:rsid w:val="004330FB"/>
    <w:rsid w:val="00440413"/>
    <w:rsid w:val="00450C1F"/>
    <w:rsid w:val="00452C85"/>
    <w:rsid w:val="004545C2"/>
    <w:rsid w:val="00460D4E"/>
    <w:rsid w:val="00467490"/>
    <w:rsid w:val="00467A25"/>
    <w:rsid w:val="00470AC4"/>
    <w:rsid w:val="004761F3"/>
    <w:rsid w:val="004815C4"/>
    <w:rsid w:val="00481D05"/>
    <w:rsid w:val="004846DF"/>
    <w:rsid w:val="004857F4"/>
    <w:rsid w:val="004919B2"/>
    <w:rsid w:val="0049212C"/>
    <w:rsid w:val="004932AE"/>
    <w:rsid w:val="004A2BF7"/>
    <w:rsid w:val="004A78DE"/>
    <w:rsid w:val="004B37C7"/>
    <w:rsid w:val="004B3C95"/>
    <w:rsid w:val="004B3CDA"/>
    <w:rsid w:val="004B4AFF"/>
    <w:rsid w:val="004C3824"/>
    <w:rsid w:val="004C5E66"/>
    <w:rsid w:val="004C5EF5"/>
    <w:rsid w:val="004D7D41"/>
    <w:rsid w:val="004D7DFF"/>
    <w:rsid w:val="004E29DF"/>
    <w:rsid w:val="004E3BDE"/>
    <w:rsid w:val="004F1CCE"/>
    <w:rsid w:val="004F286F"/>
    <w:rsid w:val="004F5E90"/>
    <w:rsid w:val="00500FD9"/>
    <w:rsid w:val="0051515B"/>
    <w:rsid w:val="00520F5D"/>
    <w:rsid w:val="005400D8"/>
    <w:rsid w:val="00545097"/>
    <w:rsid w:val="005521F4"/>
    <w:rsid w:val="005527F9"/>
    <w:rsid w:val="00555215"/>
    <w:rsid w:val="00556502"/>
    <w:rsid w:val="00563087"/>
    <w:rsid w:val="0056347C"/>
    <w:rsid w:val="005662A4"/>
    <w:rsid w:val="00566E9C"/>
    <w:rsid w:val="00573FAC"/>
    <w:rsid w:val="00575906"/>
    <w:rsid w:val="005774E0"/>
    <w:rsid w:val="00582840"/>
    <w:rsid w:val="005836FF"/>
    <w:rsid w:val="00586D38"/>
    <w:rsid w:val="00587C6B"/>
    <w:rsid w:val="00590B8B"/>
    <w:rsid w:val="00592DE9"/>
    <w:rsid w:val="005A0023"/>
    <w:rsid w:val="005A4F45"/>
    <w:rsid w:val="005A5C07"/>
    <w:rsid w:val="005A60B5"/>
    <w:rsid w:val="005A60F9"/>
    <w:rsid w:val="005B1EF3"/>
    <w:rsid w:val="005B2316"/>
    <w:rsid w:val="005C2F21"/>
    <w:rsid w:val="005D572D"/>
    <w:rsid w:val="005D70C7"/>
    <w:rsid w:val="005E6296"/>
    <w:rsid w:val="005E7EFC"/>
    <w:rsid w:val="005F1545"/>
    <w:rsid w:val="005F2565"/>
    <w:rsid w:val="00600B92"/>
    <w:rsid w:val="00601AB8"/>
    <w:rsid w:val="0061069B"/>
    <w:rsid w:val="00613EBF"/>
    <w:rsid w:val="006157F6"/>
    <w:rsid w:val="00617298"/>
    <w:rsid w:val="006447B6"/>
    <w:rsid w:val="006517A2"/>
    <w:rsid w:val="00651CCD"/>
    <w:rsid w:val="00653CBF"/>
    <w:rsid w:val="006644D5"/>
    <w:rsid w:val="00690580"/>
    <w:rsid w:val="00690728"/>
    <w:rsid w:val="00693FF8"/>
    <w:rsid w:val="0069557A"/>
    <w:rsid w:val="006A2AED"/>
    <w:rsid w:val="006A49EF"/>
    <w:rsid w:val="006B30A6"/>
    <w:rsid w:val="006C288D"/>
    <w:rsid w:val="006C5175"/>
    <w:rsid w:val="006C5D87"/>
    <w:rsid w:val="006D06A6"/>
    <w:rsid w:val="006D28CF"/>
    <w:rsid w:val="006E1CB0"/>
    <w:rsid w:val="006E3A21"/>
    <w:rsid w:val="006E3E26"/>
    <w:rsid w:val="006E6D81"/>
    <w:rsid w:val="006F26D4"/>
    <w:rsid w:val="006F3CF7"/>
    <w:rsid w:val="00705604"/>
    <w:rsid w:val="00707075"/>
    <w:rsid w:val="0071244B"/>
    <w:rsid w:val="007132E1"/>
    <w:rsid w:val="007139F2"/>
    <w:rsid w:val="007165CF"/>
    <w:rsid w:val="00717B59"/>
    <w:rsid w:val="00722849"/>
    <w:rsid w:val="00725709"/>
    <w:rsid w:val="00731553"/>
    <w:rsid w:val="007322DB"/>
    <w:rsid w:val="007333E8"/>
    <w:rsid w:val="00736600"/>
    <w:rsid w:val="00741EB8"/>
    <w:rsid w:val="00747435"/>
    <w:rsid w:val="007475A9"/>
    <w:rsid w:val="0075055D"/>
    <w:rsid w:val="0076017B"/>
    <w:rsid w:val="007835E1"/>
    <w:rsid w:val="00787B5B"/>
    <w:rsid w:val="007902FF"/>
    <w:rsid w:val="007B3FB7"/>
    <w:rsid w:val="007C0196"/>
    <w:rsid w:val="007C1023"/>
    <w:rsid w:val="007C6F3C"/>
    <w:rsid w:val="007E0EC9"/>
    <w:rsid w:val="007E6A70"/>
    <w:rsid w:val="007E7F00"/>
    <w:rsid w:val="007F2166"/>
    <w:rsid w:val="007F421A"/>
    <w:rsid w:val="00812DB2"/>
    <w:rsid w:val="00813F4A"/>
    <w:rsid w:val="00814836"/>
    <w:rsid w:val="00814862"/>
    <w:rsid w:val="00817B23"/>
    <w:rsid w:val="00821E4F"/>
    <w:rsid w:val="00826AEC"/>
    <w:rsid w:val="00850FAC"/>
    <w:rsid w:val="0086056F"/>
    <w:rsid w:val="00862F2F"/>
    <w:rsid w:val="008643D6"/>
    <w:rsid w:val="00871E0F"/>
    <w:rsid w:val="00871F03"/>
    <w:rsid w:val="00872DBE"/>
    <w:rsid w:val="00873C12"/>
    <w:rsid w:val="00874003"/>
    <w:rsid w:val="008758AC"/>
    <w:rsid w:val="00890DDA"/>
    <w:rsid w:val="008A7A10"/>
    <w:rsid w:val="008B18AC"/>
    <w:rsid w:val="008B2114"/>
    <w:rsid w:val="008B66C9"/>
    <w:rsid w:val="008B79CC"/>
    <w:rsid w:val="008C07D3"/>
    <w:rsid w:val="008C11B8"/>
    <w:rsid w:val="008C282A"/>
    <w:rsid w:val="008C79DB"/>
    <w:rsid w:val="008D18D1"/>
    <w:rsid w:val="008D3779"/>
    <w:rsid w:val="008D391F"/>
    <w:rsid w:val="008D5DBB"/>
    <w:rsid w:val="008D6F34"/>
    <w:rsid w:val="008E552D"/>
    <w:rsid w:val="008E5D81"/>
    <w:rsid w:val="008E6A9C"/>
    <w:rsid w:val="008F1D48"/>
    <w:rsid w:val="008F2864"/>
    <w:rsid w:val="008F3491"/>
    <w:rsid w:val="008F6F4A"/>
    <w:rsid w:val="00902BF8"/>
    <w:rsid w:val="00902F32"/>
    <w:rsid w:val="00904FCF"/>
    <w:rsid w:val="00907870"/>
    <w:rsid w:val="0091433D"/>
    <w:rsid w:val="00916BDC"/>
    <w:rsid w:val="00920069"/>
    <w:rsid w:val="009266DE"/>
    <w:rsid w:val="00947064"/>
    <w:rsid w:val="009507E6"/>
    <w:rsid w:val="0095531B"/>
    <w:rsid w:val="00955BD5"/>
    <w:rsid w:val="00956218"/>
    <w:rsid w:val="0096100F"/>
    <w:rsid w:val="009613AB"/>
    <w:rsid w:val="00963340"/>
    <w:rsid w:val="00990272"/>
    <w:rsid w:val="0099747B"/>
    <w:rsid w:val="009A003F"/>
    <w:rsid w:val="009A27FA"/>
    <w:rsid w:val="009A4162"/>
    <w:rsid w:val="009A5697"/>
    <w:rsid w:val="009B35DF"/>
    <w:rsid w:val="009C0AA6"/>
    <w:rsid w:val="009C0B7A"/>
    <w:rsid w:val="009C52A8"/>
    <w:rsid w:val="009C792C"/>
    <w:rsid w:val="009D2FDB"/>
    <w:rsid w:val="009D3B40"/>
    <w:rsid w:val="009D5325"/>
    <w:rsid w:val="009E434E"/>
    <w:rsid w:val="009E5431"/>
    <w:rsid w:val="009E6DBC"/>
    <w:rsid w:val="009F39F8"/>
    <w:rsid w:val="009F3AA1"/>
    <w:rsid w:val="00A01400"/>
    <w:rsid w:val="00A03633"/>
    <w:rsid w:val="00A03ED6"/>
    <w:rsid w:val="00A0752C"/>
    <w:rsid w:val="00A215CD"/>
    <w:rsid w:val="00A21D58"/>
    <w:rsid w:val="00A225F9"/>
    <w:rsid w:val="00A22CD2"/>
    <w:rsid w:val="00A24E1B"/>
    <w:rsid w:val="00A319E9"/>
    <w:rsid w:val="00A33203"/>
    <w:rsid w:val="00A33828"/>
    <w:rsid w:val="00A41842"/>
    <w:rsid w:val="00A46E77"/>
    <w:rsid w:val="00A514E3"/>
    <w:rsid w:val="00A57388"/>
    <w:rsid w:val="00A57CF9"/>
    <w:rsid w:val="00A622DE"/>
    <w:rsid w:val="00A66BFD"/>
    <w:rsid w:val="00A6704F"/>
    <w:rsid w:val="00A83171"/>
    <w:rsid w:val="00A836DA"/>
    <w:rsid w:val="00A84A8E"/>
    <w:rsid w:val="00A91E15"/>
    <w:rsid w:val="00A970D9"/>
    <w:rsid w:val="00AA1D14"/>
    <w:rsid w:val="00AA365F"/>
    <w:rsid w:val="00AA4A31"/>
    <w:rsid w:val="00AA704A"/>
    <w:rsid w:val="00AB0FC1"/>
    <w:rsid w:val="00AB6731"/>
    <w:rsid w:val="00AB7C3E"/>
    <w:rsid w:val="00AC0365"/>
    <w:rsid w:val="00AC1375"/>
    <w:rsid w:val="00AC2F34"/>
    <w:rsid w:val="00AC5940"/>
    <w:rsid w:val="00AD1F52"/>
    <w:rsid w:val="00AD70F4"/>
    <w:rsid w:val="00AF26C6"/>
    <w:rsid w:val="00AF28AF"/>
    <w:rsid w:val="00AF3DAE"/>
    <w:rsid w:val="00AF7AA5"/>
    <w:rsid w:val="00B01B70"/>
    <w:rsid w:val="00B02515"/>
    <w:rsid w:val="00B06B3C"/>
    <w:rsid w:val="00B16046"/>
    <w:rsid w:val="00B170F1"/>
    <w:rsid w:val="00B17B55"/>
    <w:rsid w:val="00B2237B"/>
    <w:rsid w:val="00B2504A"/>
    <w:rsid w:val="00B26F37"/>
    <w:rsid w:val="00B278C2"/>
    <w:rsid w:val="00B30EC5"/>
    <w:rsid w:val="00B3140A"/>
    <w:rsid w:val="00B33733"/>
    <w:rsid w:val="00B364DB"/>
    <w:rsid w:val="00B55CEC"/>
    <w:rsid w:val="00B61983"/>
    <w:rsid w:val="00B704D9"/>
    <w:rsid w:val="00B729B8"/>
    <w:rsid w:val="00B77393"/>
    <w:rsid w:val="00B77AC2"/>
    <w:rsid w:val="00B83FBE"/>
    <w:rsid w:val="00B92753"/>
    <w:rsid w:val="00B93C7D"/>
    <w:rsid w:val="00B9490D"/>
    <w:rsid w:val="00BC3230"/>
    <w:rsid w:val="00BC60ED"/>
    <w:rsid w:val="00BD28A2"/>
    <w:rsid w:val="00C023A9"/>
    <w:rsid w:val="00C02ACE"/>
    <w:rsid w:val="00C107A6"/>
    <w:rsid w:val="00C1249D"/>
    <w:rsid w:val="00C14F82"/>
    <w:rsid w:val="00C17C3F"/>
    <w:rsid w:val="00C2516B"/>
    <w:rsid w:val="00C33EE7"/>
    <w:rsid w:val="00C34CD2"/>
    <w:rsid w:val="00C362FD"/>
    <w:rsid w:val="00C3713A"/>
    <w:rsid w:val="00C42E34"/>
    <w:rsid w:val="00C54983"/>
    <w:rsid w:val="00C57174"/>
    <w:rsid w:val="00C61C1C"/>
    <w:rsid w:val="00C66F5A"/>
    <w:rsid w:val="00C73921"/>
    <w:rsid w:val="00C81C12"/>
    <w:rsid w:val="00CA0AA0"/>
    <w:rsid w:val="00CA0E74"/>
    <w:rsid w:val="00CB070C"/>
    <w:rsid w:val="00CB0926"/>
    <w:rsid w:val="00CC54BA"/>
    <w:rsid w:val="00CC6415"/>
    <w:rsid w:val="00CC6DF2"/>
    <w:rsid w:val="00CC70D4"/>
    <w:rsid w:val="00CE1AB4"/>
    <w:rsid w:val="00CE1AE1"/>
    <w:rsid w:val="00CE481D"/>
    <w:rsid w:val="00CF0CEC"/>
    <w:rsid w:val="00CF110F"/>
    <w:rsid w:val="00CF2984"/>
    <w:rsid w:val="00CF3C23"/>
    <w:rsid w:val="00D0085D"/>
    <w:rsid w:val="00D01741"/>
    <w:rsid w:val="00D15F98"/>
    <w:rsid w:val="00D20FBC"/>
    <w:rsid w:val="00D23287"/>
    <w:rsid w:val="00D25C17"/>
    <w:rsid w:val="00D26321"/>
    <w:rsid w:val="00D350F6"/>
    <w:rsid w:val="00D356E2"/>
    <w:rsid w:val="00D3792F"/>
    <w:rsid w:val="00D40EAA"/>
    <w:rsid w:val="00D415FC"/>
    <w:rsid w:val="00D4259F"/>
    <w:rsid w:val="00D4596F"/>
    <w:rsid w:val="00D460AB"/>
    <w:rsid w:val="00D51FA2"/>
    <w:rsid w:val="00D5687B"/>
    <w:rsid w:val="00D57B14"/>
    <w:rsid w:val="00D6253F"/>
    <w:rsid w:val="00D66A51"/>
    <w:rsid w:val="00D775DC"/>
    <w:rsid w:val="00D81528"/>
    <w:rsid w:val="00D856E2"/>
    <w:rsid w:val="00DA3309"/>
    <w:rsid w:val="00DA36B3"/>
    <w:rsid w:val="00DA4079"/>
    <w:rsid w:val="00DA4B5B"/>
    <w:rsid w:val="00DB1491"/>
    <w:rsid w:val="00DB3535"/>
    <w:rsid w:val="00DC0FE1"/>
    <w:rsid w:val="00DC4405"/>
    <w:rsid w:val="00DC628D"/>
    <w:rsid w:val="00DC6641"/>
    <w:rsid w:val="00DC6E66"/>
    <w:rsid w:val="00DD22D8"/>
    <w:rsid w:val="00DD77A7"/>
    <w:rsid w:val="00DE0FF5"/>
    <w:rsid w:val="00DE45CC"/>
    <w:rsid w:val="00DE6A9C"/>
    <w:rsid w:val="00DF22DD"/>
    <w:rsid w:val="00DF2B52"/>
    <w:rsid w:val="00E06120"/>
    <w:rsid w:val="00E06143"/>
    <w:rsid w:val="00E071DF"/>
    <w:rsid w:val="00E15DF8"/>
    <w:rsid w:val="00E24599"/>
    <w:rsid w:val="00E24D6E"/>
    <w:rsid w:val="00E303BF"/>
    <w:rsid w:val="00E3075B"/>
    <w:rsid w:val="00E3218F"/>
    <w:rsid w:val="00E353EA"/>
    <w:rsid w:val="00E40850"/>
    <w:rsid w:val="00E4274D"/>
    <w:rsid w:val="00E52D8F"/>
    <w:rsid w:val="00E57B35"/>
    <w:rsid w:val="00E60003"/>
    <w:rsid w:val="00E64124"/>
    <w:rsid w:val="00E64FFB"/>
    <w:rsid w:val="00E75515"/>
    <w:rsid w:val="00E758C4"/>
    <w:rsid w:val="00E77F56"/>
    <w:rsid w:val="00E932BD"/>
    <w:rsid w:val="00E95701"/>
    <w:rsid w:val="00EA0E31"/>
    <w:rsid w:val="00EA79DB"/>
    <w:rsid w:val="00EB729A"/>
    <w:rsid w:val="00EB79EF"/>
    <w:rsid w:val="00EC7097"/>
    <w:rsid w:val="00ED3B7C"/>
    <w:rsid w:val="00ED4177"/>
    <w:rsid w:val="00EE179D"/>
    <w:rsid w:val="00EF0E2F"/>
    <w:rsid w:val="00F03ECE"/>
    <w:rsid w:val="00F153D8"/>
    <w:rsid w:val="00F20A94"/>
    <w:rsid w:val="00F24337"/>
    <w:rsid w:val="00F2548A"/>
    <w:rsid w:val="00F25619"/>
    <w:rsid w:val="00F44787"/>
    <w:rsid w:val="00F47661"/>
    <w:rsid w:val="00F5554E"/>
    <w:rsid w:val="00F632AE"/>
    <w:rsid w:val="00F7171C"/>
    <w:rsid w:val="00F71C7D"/>
    <w:rsid w:val="00F71E42"/>
    <w:rsid w:val="00F76624"/>
    <w:rsid w:val="00F84525"/>
    <w:rsid w:val="00F8470F"/>
    <w:rsid w:val="00F8608C"/>
    <w:rsid w:val="00F86EC5"/>
    <w:rsid w:val="00F8736D"/>
    <w:rsid w:val="00F95A36"/>
    <w:rsid w:val="00F96074"/>
    <w:rsid w:val="00F9612A"/>
    <w:rsid w:val="00FB3F75"/>
    <w:rsid w:val="00FC058B"/>
    <w:rsid w:val="00FC179B"/>
    <w:rsid w:val="00FD1F06"/>
    <w:rsid w:val="00FD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8BEB5"/>
  <w14:defaultImageDpi w14:val="0"/>
  <w15:docId w15:val="{F1EE6B24-534A-4D8F-BFE6-4B7E8981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0F"/>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szCs w:val="24"/>
    </w:rPr>
  </w:style>
  <w:style w:type="paragraph" w:styleId="Footer">
    <w:name w:val="footer"/>
    <w:basedOn w:val="Normal"/>
    <w:link w:val="FooterChar"/>
    <w:uiPriority w:val="99"/>
    <w:rsid w:val="001C1A0F"/>
    <w:pPr>
      <w:tabs>
        <w:tab w:val="center" w:pos="4153"/>
        <w:tab w:val="right" w:pos="8306"/>
      </w:tabs>
    </w:pPr>
  </w:style>
  <w:style w:type="character" w:customStyle="1" w:styleId="FooterChar">
    <w:name w:val="Footer Char"/>
    <w:link w:val="Footer"/>
    <w:uiPriority w:val="99"/>
    <w:semiHidden/>
    <w:locked/>
    <w:rPr>
      <w:rFonts w:ascii="Arial" w:hAnsi="Arial" w:cs="Times New Roman"/>
      <w:sz w:val="24"/>
      <w:szCs w:val="24"/>
    </w:rPr>
  </w:style>
  <w:style w:type="table" w:styleId="TableGrid">
    <w:name w:val="Table Grid"/>
    <w:basedOn w:val="TableNormal"/>
    <w:uiPriority w:val="59"/>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link w:val="NameSurname"/>
    <w:locked/>
    <w:rsid w:val="0008040E"/>
    <w:rPr>
      <w:rFonts w:ascii="Arial" w:hAnsi="Arial"/>
      <w:b/>
      <w:sz w:val="24"/>
      <w:lang w:val="en-GB" w:eastAsia="en-GB"/>
    </w:rPr>
  </w:style>
  <w:style w:type="character" w:customStyle="1" w:styleId="LowerAddressChar">
    <w:name w:val="Lower Address Char"/>
    <w:link w:val="LowerAddress"/>
    <w:locked/>
    <w:rsid w:val="0008040E"/>
    <w:rPr>
      <w:rFonts w:ascii="Arial" w:hAnsi="Arial"/>
      <w:b/>
      <w:sz w:val="18"/>
      <w:lang w:val="en-GB" w:eastAsia="en-GB"/>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character" w:styleId="Hyperlink">
    <w:name w:val="Hyperlink"/>
    <w:uiPriority w:val="99"/>
    <w:rsid w:val="006C5175"/>
    <w:rPr>
      <w:rFonts w:cs="Times New Roman"/>
      <w:color w:val="0000FF"/>
      <w:u w:val="single"/>
    </w:rPr>
  </w:style>
  <w:style w:type="paragraph" w:customStyle="1" w:styleId="1ptSpace">
    <w:name w:val="1pt Space"/>
    <w:basedOn w:val="Normal"/>
    <w:rsid w:val="008F1D48"/>
    <w:pPr>
      <w:spacing w:line="20" w:lineRule="exact"/>
    </w:pPr>
    <w:rPr>
      <w:sz w:val="2"/>
    </w:rPr>
  </w:style>
  <w:style w:type="paragraph" w:styleId="BodyText">
    <w:name w:val="Body Text"/>
    <w:basedOn w:val="Normal"/>
    <w:link w:val="BodyTextChar"/>
    <w:uiPriority w:val="99"/>
    <w:rsid w:val="006C5175"/>
    <w:pPr>
      <w:spacing w:line="360" w:lineRule="auto"/>
      <w:jc w:val="both"/>
    </w:pPr>
    <w:rPr>
      <w:rFonts w:ascii="Sabon" w:hAnsi="Sabon"/>
      <w:color w:val="808080"/>
      <w:sz w:val="24"/>
      <w:szCs w:val="20"/>
      <w:lang w:eastAsia="en-US"/>
    </w:rPr>
  </w:style>
  <w:style w:type="character" w:customStyle="1" w:styleId="BodyTextChar">
    <w:name w:val="Body Text Char"/>
    <w:link w:val="BodyText"/>
    <w:uiPriority w:val="99"/>
    <w:semiHidden/>
    <w:locked/>
    <w:rPr>
      <w:rFonts w:ascii="Arial" w:hAnsi="Arial" w:cs="Times New Roman"/>
      <w:sz w:val="24"/>
      <w:szCs w:val="24"/>
    </w:rPr>
  </w:style>
  <w:style w:type="paragraph" w:styleId="BalloonText">
    <w:name w:val="Balloon Text"/>
    <w:basedOn w:val="Normal"/>
    <w:link w:val="BalloonTextChar"/>
    <w:uiPriority w:val="99"/>
    <w:semiHidden/>
    <w:rsid w:val="006C517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Bullet">
    <w:name w:val="Bullet"/>
    <w:basedOn w:val="Normal"/>
    <w:rsid w:val="00190A37"/>
    <w:pPr>
      <w:numPr>
        <w:numId w:val="2"/>
      </w:numPr>
      <w:tabs>
        <w:tab w:val="left" w:pos="794"/>
        <w:tab w:val="left" w:pos="1191"/>
        <w:tab w:val="left" w:pos="1588"/>
      </w:tabs>
    </w:pPr>
    <w:rPr>
      <w:lang w:val="en-US"/>
    </w:rPr>
  </w:style>
  <w:style w:type="character" w:styleId="FollowedHyperlink">
    <w:name w:val="FollowedHyperlink"/>
    <w:uiPriority w:val="99"/>
    <w:rsid w:val="001A5542"/>
    <w:rPr>
      <w:rFonts w:cs="Times New Roman"/>
      <w:color w:val="606420"/>
      <w:u w:val="single"/>
    </w:rPr>
  </w:style>
  <w:style w:type="character" w:styleId="Strong">
    <w:name w:val="Strong"/>
    <w:uiPriority w:val="22"/>
    <w:qFormat/>
    <w:rsid w:val="00787B5B"/>
    <w:rPr>
      <w:rFonts w:cs="Times New Roman"/>
      <w:b/>
    </w:rPr>
  </w:style>
  <w:style w:type="character" w:styleId="CommentReference">
    <w:name w:val="annotation reference"/>
    <w:uiPriority w:val="99"/>
    <w:rsid w:val="000912C0"/>
    <w:rPr>
      <w:rFonts w:cs="Times New Roman"/>
      <w:sz w:val="16"/>
    </w:rPr>
  </w:style>
  <w:style w:type="paragraph" w:styleId="CommentText">
    <w:name w:val="annotation text"/>
    <w:basedOn w:val="Normal"/>
    <w:link w:val="CommentTextChar"/>
    <w:uiPriority w:val="99"/>
    <w:rsid w:val="000912C0"/>
    <w:pPr>
      <w:spacing w:line="240" w:lineRule="auto"/>
    </w:pPr>
    <w:rPr>
      <w:rFonts w:ascii="Sabon" w:hAnsi="Sabon"/>
      <w:sz w:val="20"/>
      <w:szCs w:val="20"/>
      <w:lang w:eastAsia="en-US"/>
    </w:rPr>
  </w:style>
  <w:style w:type="character" w:customStyle="1" w:styleId="CommentTextChar">
    <w:name w:val="Comment Text Char"/>
    <w:link w:val="CommentText"/>
    <w:uiPriority w:val="99"/>
    <w:locked/>
    <w:rsid w:val="000912C0"/>
    <w:rPr>
      <w:rFonts w:ascii="Sabon" w:hAnsi="Sabon" w:cs="Times New Roman"/>
      <w:lang w:val="x-none" w:eastAsia="en-US"/>
    </w:rPr>
  </w:style>
  <w:style w:type="paragraph" w:customStyle="1" w:styleId="Default">
    <w:name w:val="Default"/>
    <w:rsid w:val="00D51FA2"/>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5A5C07"/>
    <w:rPr>
      <w:rFonts w:ascii="Arial" w:hAnsi="Arial"/>
      <w:b/>
      <w:bCs/>
      <w:lang w:eastAsia="en-GB"/>
    </w:rPr>
  </w:style>
  <w:style w:type="character" w:customStyle="1" w:styleId="CommentSubjectChar">
    <w:name w:val="Comment Subject Char"/>
    <w:basedOn w:val="CommentTextChar"/>
    <w:link w:val="CommentSubject"/>
    <w:semiHidden/>
    <w:rsid w:val="005A5C07"/>
    <w:rPr>
      <w:rFonts w:ascii="Arial" w:hAnsi="Arial" w:cs="Times New Roman"/>
      <w:b/>
      <w:bCs/>
      <w:lang w:val="x-none" w:eastAsia="en-US"/>
    </w:rPr>
  </w:style>
  <w:style w:type="paragraph" w:styleId="ListParagraph">
    <w:name w:val="List Paragraph"/>
    <w:basedOn w:val="Normal"/>
    <w:uiPriority w:val="34"/>
    <w:qFormat/>
    <w:rsid w:val="00812DB2"/>
    <w:pPr>
      <w:ind w:left="720"/>
      <w:contextualSpacing/>
    </w:pPr>
  </w:style>
  <w:style w:type="character" w:styleId="UnresolvedMention">
    <w:name w:val="Unresolved Mention"/>
    <w:basedOn w:val="DefaultParagraphFont"/>
    <w:uiPriority w:val="99"/>
    <w:semiHidden/>
    <w:unhideWhenUsed/>
    <w:rsid w:val="005D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r.admin.cam.ac.uk/policies-procedures/1-retirement-polic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sions.admin.cam.ac.uk/auto-enrolment-workplace-pens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duction.admin.c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ions.admin.cam.ac.uk/" TargetMode="External"/><Relationship Id="rId5" Type="http://schemas.openxmlformats.org/officeDocument/2006/relationships/webSettings" Target="webSettings.xml"/><Relationship Id="rId15" Type="http://schemas.openxmlformats.org/officeDocument/2006/relationships/hyperlink" Target="https://www.hr.admin.cam.ac.uk/hr-staff/hr-data/how-we-handle-your-personal-data" TargetMode="External"/><Relationship Id="rId10" Type="http://schemas.openxmlformats.org/officeDocument/2006/relationships/hyperlink" Target="http://www.hr.admin.cam.ac.uk/policies-procedures/hours-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admin.cam.ac.uk/pay-benefits/salary-%09scales/salary-progression" TargetMode="External"/><Relationship Id="rId14" Type="http://schemas.openxmlformats.org/officeDocument/2006/relationships/hyperlink" Target="http://www.hr.admin.cam.ac.uk/recruitment/stage-4b-scree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s%20Services%20Projects\Core%20Literature%20Review%202.0\Templates\Stationery%20template%201May08\UoC%20Letterhead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B8EE-267F-4490-8A7E-F1FA37AA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UoC Letterhead_v2</Template>
  <TotalTime>3</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Conditional Offer Letter Template</vt:lpstr>
    </vt:vector>
  </TitlesOfParts>
  <Company>University of Cambridge</Company>
  <LinksUpToDate>false</LinksUpToDate>
  <CharactersWithSpaces>8234</CharactersWithSpaces>
  <SharedDoc>false</SharedDoc>
  <HLinks>
    <vt:vector size="30" baseType="variant">
      <vt:variant>
        <vt:i4>4063293</vt:i4>
      </vt:variant>
      <vt:variant>
        <vt:i4>12</vt:i4>
      </vt:variant>
      <vt:variant>
        <vt:i4>0</vt:i4>
      </vt:variant>
      <vt:variant>
        <vt:i4>5</vt:i4>
      </vt:variant>
      <vt:variant>
        <vt:lpwstr>http://www.hr.admin.cam.ac.uk/hr-staff</vt:lpwstr>
      </vt:variant>
      <vt:variant>
        <vt:lpwstr/>
      </vt:variant>
      <vt:variant>
        <vt:i4>1572885</vt:i4>
      </vt:variant>
      <vt:variant>
        <vt:i4>9</vt:i4>
      </vt:variant>
      <vt:variant>
        <vt:i4>0</vt:i4>
      </vt:variant>
      <vt:variant>
        <vt:i4>5</vt:i4>
      </vt:variant>
      <vt:variant>
        <vt:lpwstr>http://www.hr.admin.cam.ac.uk/policies-procedures/retirement-policy/statement-policy</vt:lpwstr>
      </vt:variant>
      <vt:variant>
        <vt:lpwstr/>
      </vt:variant>
      <vt:variant>
        <vt:i4>5308506</vt:i4>
      </vt:variant>
      <vt:variant>
        <vt:i4>6</vt:i4>
      </vt:variant>
      <vt:variant>
        <vt:i4>0</vt:i4>
      </vt:variant>
      <vt:variant>
        <vt:i4>5</vt:i4>
      </vt:variant>
      <vt:variant>
        <vt:lpwstr>http://www.pensions.admin.cam.ac.uk/auto-enrolment-workplace-pensions</vt:lpwstr>
      </vt:variant>
      <vt:variant>
        <vt:lpwstr/>
      </vt:variant>
      <vt:variant>
        <vt:i4>4784146</vt:i4>
      </vt:variant>
      <vt:variant>
        <vt:i4>3</vt:i4>
      </vt:variant>
      <vt:variant>
        <vt:i4>0</vt:i4>
      </vt:variant>
      <vt:variant>
        <vt:i4>5</vt:i4>
      </vt:variant>
      <vt:variant>
        <vt:lpwstr>http://www.pensions.admin.cam.ac.uk/</vt:lpwstr>
      </vt:variant>
      <vt:variant>
        <vt:lpwstr/>
      </vt:variant>
      <vt:variant>
        <vt:i4>8257661</vt:i4>
      </vt:variant>
      <vt:variant>
        <vt:i4>0</vt:i4>
      </vt:variant>
      <vt:variant>
        <vt:i4>0</vt:i4>
      </vt:variant>
      <vt:variant>
        <vt:i4>5</vt:i4>
      </vt:variant>
      <vt:variant>
        <vt:lpwstr>http://www.hr.admin.cam.ac.uk/pay-benefits/salary-scales/salary-progression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Offer Letter Template</dc:title>
  <dc:creator>University of Cambridge</dc:creator>
  <cp:lastModifiedBy>Janine Payne (Mrs)</cp:lastModifiedBy>
  <cp:revision>3</cp:revision>
  <cp:lastPrinted>2018-08-02T12:59:00Z</cp:lastPrinted>
  <dcterms:created xsi:type="dcterms:W3CDTF">2024-08-29T09:29:00Z</dcterms:created>
  <dcterms:modified xsi:type="dcterms:W3CDTF">2024-08-29T09:30:00Z</dcterms:modified>
</cp:coreProperties>
</file>